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891155" w:rsidRPr="00901435" w:rsidTr="000C2DE5">
        <w:trPr>
          <w:trHeight w:val="13310"/>
        </w:trPr>
        <w:tc>
          <w:tcPr>
            <w:tcW w:w="5000" w:type="pct"/>
          </w:tcPr>
          <w:p w:rsidR="00891155" w:rsidRPr="00901435" w:rsidRDefault="00891155" w:rsidP="000C2DE5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</w:t>
            </w:r>
            <w:r w:rsidRPr="00901435">
              <w:rPr>
                <w:b/>
              </w:rPr>
              <w:t xml:space="preserve">автономное общеобразовательное учреждение </w:t>
            </w:r>
          </w:p>
          <w:p w:rsidR="00891155" w:rsidRPr="00901435" w:rsidRDefault="00891155" w:rsidP="000C2DE5">
            <w:pPr>
              <w:jc w:val="center"/>
              <w:rPr>
                <w:b/>
              </w:rPr>
            </w:pPr>
            <w:r w:rsidRPr="00901435">
              <w:rPr>
                <w:b/>
              </w:rPr>
              <w:t>«Школа №28 города Благовещенска»</w:t>
            </w:r>
          </w:p>
          <w:p w:rsidR="00891155" w:rsidRPr="00901435" w:rsidRDefault="00891155" w:rsidP="000C2DE5">
            <w:pPr>
              <w:jc w:val="center"/>
              <w:rPr>
                <w:b/>
              </w:rPr>
            </w:pPr>
            <w:r w:rsidRPr="00901435">
              <w:rPr>
                <w:b/>
              </w:rPr>
              <w:t>(МАОУ «Школа №28 г.</w:t>
            </w:r>
            <w:r>
              <w:rPr>
                <w:b/>
              </w:rPr>
              <w:t xml:space="preserve"> </w:t>
            </w:r>
            <w:r w:rsidRPr="00901435">
              <w:rPr>
                <w:b/>
              </w:rPr>
              <w:t>Благовещенска»)</w:t>
            </w:r>
          </w:p>
          <w:p w:rsidR="00891155" w:rsidRPr="00901435" w:rsidRDefault="00891155" w:rsidP="000C2DE5">
            <w:pPr>
              <w:jc w:val="center"/>
            </w:pPr>
          </w:p>
          <w:tbl>
            <w:tblPr>
              <w:tblpPr w:leftFromText="180" w:rightFromText="180" w:vertAnchor="text" w:horzAnchor="margin" w:tblpY="463"/>
              <w:tblOverlap w:val="never"/>
              <w:tblW w:w="0" w:type="auto"/>
              <w:tblLook w:val="01E0"/>
            </w:tblPr>
            <w:tblGrid>
              <w:gridCol w:w="3109"/>
              <w:gridCol w:w="3404"/>
              <w:gridCol w:w="3125"/>
            </w:tblGrid>
            <w:tr w:rsidR="00891155" w:rsidRPr="00901435" w:rsidTr="000C2DE5">
              <w:trPr>
                <w:trHeight w:val="1728"/>
              </w:trPr>
              <w:tc>
                <w:tcPr>
                  <w:tcW w:w="3174" w:type="dxa"/>
                </w:tcPr>
                <w:p w:rsidR="00891155" w:rsidRPr="00901435" w:rsidRDefault="00891155" w:rsidP="000C2DE5">
                  <w:r w:rsidRPr="00901435">
                    <w:t>РАСМОТРЕНО</w:t>
                  </w:r>
                </w:p>
                <w:p w:rsidR="00891155" w:rsidRPr="00901435" w:rsidRDefault="00891155" w:rsidP="000C2DE5">
                  <w:r w:rsidRPr="00901435">
                    <w:t>на заседании МО</w:t>
                  </w:r>
                </w:p>
                <w:p w:rsidR="00891155" w:rsidRPr="00901435" w:rsidRDefault="00891155" w:rsidP="000C2DE5">
                  <w:r w:rsidRPr="00901435">
                    <w:t>Председатель МО</w:t>
                  </w:r>
                </w:p>
                <w:p w:rsidR="00891155" w:rsidRPr="00901435" w:rsidRDefault="00891155" w:rsidP="000C2DE5">
                  <w:r>
                    <w:t>Е.Е Шевелёва</w:t>
                  </w:r>
                </w:p>
                <w:p w:rsidR="00891155" w:rsidRPr="00901435" w:rsidRDefault="00891155" w:rsidP="000C2DE5">
                  <w:r w:rsidRPr="00901435">
                    <w:t>________(подпись)</w:t>
                  </w:r>
                </w:p>
                <w:p w:rsidR="00891155" w:rsidRPr="00901435" w:rsidRDefault="00891155" w:rsidP="000C2DE5">
                  <w:r w:rsidRPr="00901435">
                    <w:t>протокол № _____</w:t>
                  </w:r>
                </w:p>
                <w:p w:rsidR="00891155" w:rsidRPr="00901435" w:rsidRDefault="00891155" w:rsidP="000C2DE5">
                  <w:r w:rsidRPr="00901435">
                    <w:t>от «     » ________ 2020 г.</w:t>
                  </w:r>
                </w:p>
              </w:tc>
              <w:tc>
                <w:tcPr>
                  <w:tcW w:w="3498" w:type="dxa"/>
                </w:tcPr>
                <w:p w:rsidR="00891155" w:rsidRPr="00901435" w:rsidRDefault="00891155" w:rsidP="000C2DE5">
                  <w:pPr>
                    <w:jc w:val="center"/>
                  </w:pPr>
                  <w:r w:rsidRPr="00901435">
                    <w:t>СОГЛАСОВАНО</w:t>
                  </w:r>
                </w:p>
                <w:p w:rsidR="00891155" w:rsidRPr="00901435" w:rsidRDefault="00891155" w:rsidP="000C2DE5">
                  <w:pPr>
                    <w:jc w:val="center"/>
                  </w:pPr>
                  <w:r w:rsidRPr="00901435">
                    <w:t>Зам. директора  по</w:t>
                  </w:r>
                  <w:r>
                    <w:t xml:space="preserve"> </w:t>
                  </w:r>
                  <w:r w:rsidRPr="00901435">
                    <w:t>УВР</w:t>
                  </w:r>
                </w:p>
                <w:p w:rsidR="00891155" w:rsidRPr="00901435" w:rsidRDefault="00891155" w:rsidP="000C2DE5">
                  <w:pPr>
                    <w:jc w:val="center"/>
                  </w:pPr>
                  <w:r w:rsidRPr="00901435">
                    <w:t>Л.В. Пархоменко</w:t>
                  </w:r>
                </w:p>
                <w:p w:rsidR="00891155" w:rsidRPr="00901435" w:rsidRDefault="00891155" w:rsidP="000C2DE5">
                  <w:pPr>
                    <w:jc w:val="center"/>
                  </w:pPr>
                  <w:r w:rsidRPr="00901435">
                    <w:t>______ (подпись)</w:t>
                  </w:r>
                </w:p>
                <w:p w:rsidR="00891155" w:rsidRPr="00901435" w:rsidRDefault="00891155" w:rsidP="000C2DE5">
                  <w:pPr>
                    <w:jc w:val="center"/>
                  </w:pPr>
                  <w:r w:rsidRPr="00901435">
                    <w:t>«     » ______ 2020 г.</w:t>
                  </w:r>
                </w:p>
              </w:tc>
              <w:tc>
                <w:tcPr>
                  <w:tcW w:w="3190" w:type="dxa"/>
                </w:tcPr>
                <w:p w:rsidR="00891155" w:rsidRPr="00901435" w:rsidRDefault="00891155" w:rsidP="000C2DE5">
                  <w:pPr>
                    <w:jc w:val="right"/>
                  </w:pPr>
                  <w:r w:rsidRPr="00901435">
                    <w:t>УТВЕРЖДАЮ</w:t>
                  </w:r>
                </w:p>
                <w:p w:rsidR="00891155" w:rsidRPr="00901435" w:rsidRDefault="00891155" w:rsidP="000C2DE5">
                  <w:pPr>
                    <w:jc w:val="right"/>
                  </w:pPr>
                  <w:r w:rsidRPr="00901435">
                    <w:t>Директор школы</w:t>
                  </w:r>
                </w:p>
                <w:p w:rsidR="00891155" w:rsidRDefault="00891155" w:rsidP="000C2DE5">
                  <w:pPr>
                    <w:jc w:val="right"/>
                  </w:pPr>
                  <w:r w:rsidRPr="00901435">
                    <w:t>Е.В. Миронова</w:t>
                  </w:r>
                </w:p>
                <w:p w:rsidR="00891155" w:rsidRPr="00901435" w:rsidRDefault="00891155" w:rsidP="000C2DE5">
                  <w:pPr>
                    <w:jc w:val="right"/>
                  </w:pPr>
                  <w:r w:rsidRPr="00901435">
                    <w:t>________(подпись)</w:t>
                  </w:r>
                </w:p>
                <w:p w:rsidR="00891155" w:rsidRPr="00901435" w:rsidRDefault="00891155" w:rsidP="000C2DE5">
                  <w:pPr>
                    <w:jc w:val="right"/>
                  </w:pPr>
                  <w:r w:rsidRPr="00901435">
                    <w:t xml:space="preserve">Приказ №____ </w:t>
                  </w:r>
                  <w:proofErr w:type="gramStart"/>
                  <w:r w:rsidRPr="00901435">
                    <w:t>от</w:t>
                  </w:r>
                  <w:proofErr w:type="gramEnd"/>
                </w:p>
                <w:p w:rsidR="00891155" w:rsidRPr="00901435" w:rsidRDefault="00891155" w:rsidP="000C2DE5">
                  <w:pPr>
                    <w:jc w:val="right"/>
                  </w:pPr>
                  <w:r w:rsidRPr="00901435">
                    <w:t>«     » сентября 2020г.</w:t>
                  </w:r>
                </w:p>
              </w:tc>
            </w:tr>
          </w:tbl>
          <w:p w:rsidR="00891155" w:rsidRPr="00901435" w:rsidRDefault="00891155" w:rsidP="000C2DE5">
            <w:pPr>
              <w:spacing w:line="2400" w:lineRule="auto"/>
            </w:pPr>
          </w:p>
          <w:p w:rsidR="00891155" w:rsidRPr="00FD3FDC" w:rsidRDefault="00891155" w:rsidP="000C2DE5">
            <w:pPr>
              <w:jc w:val="center"/>
              <w:rPr>
                <w:b/>
                <w:sz w:val="28"/>
              </w:rPr>
            </w:pPr>
            <w:r w:rsidRPr="00FD3FDC">
              <w:rPr>
                <w:b/>
                <w:sz w:val="28"/>
              </w:rPr>
              <w:t>РАБОЧАЯ ПРОГРАММА</w:t>
            </w:r>
          </w:p>
          <w:p w:rsidR="00891155" w:rsidRPr="00FD3FDC" w:rsidRDefault="00891155" w:rsidP="000C2DE5">
            <w:pPr>
              <w:jc w:val="center"/>
              <w:rPr>
                <w:b/>
                <w:sz w:val="28"/>
              </w:rPr>
            </w:pPr>
            <w:r w:rsidRPr="00FD3FDC">
              <w:rPr>
                <w:b/>
                <w:sz w:val="28"/>
              </w:rPr>
              <w:t xml:space="preserve"> ПО ПРЕДМЕТУ «</w:t>
            </w:r>
            <w:r w:rsidRPr="00FD3FDC">
              <w:rPr>
                <w:b/>
                <w:sz w:val="28"/>
                <w:u w:val="single"/>
              </w:rPr>
              <w:t>АНГЛИЙСКИЙ ЯЗЫК</w:t>
            </w:r>
            <w:r w:rsidRPr="00FD3FDC">
              <w:rPr>
                <w:b/>
                <w:sz w:val="28"/>
              </w:rPr>
              <w:t>»</w:t>
            </w:r>
          </w:p>
          <w:p w:rsidR="00891155" w:rsidRPr="00FD3FDC" w:rsidRDefault="00891155" w:rsidP="000C2DE5">
            <w:pPr>
              <w:jc w:val="center"/>
              <w:rPr>
                <w:b/>
                <w:sz w:val="28"/>
              </w:rPr>
            </w:pPr>
            <w:r w:rsidRPr="00FD3FDC">
              <w:rPr>
                <w:b/>
                <w:sz w:val="28"/>
              </w:rPr>
              <w:t>2020-2021 учебный год</w:t>
            </w:r>
          </w:p>
          <w:p w:rsidR="00891155" w:rsidRPr="00FD3FDC" w:rsidRDefault="00891155" w:rsidP="000C2DE5">
            <w:pPr>
              <w:jc w:val="center"/>
              <w:rPr>
                <w:sz w:val="28"/>
              </w:rPr>
            </w:pPr>
          </w:p>
          <w:p w:rsidR="00891155" w:rsidRPr="00FD3FDC" w:rsidRDefault="00891155" w:rsidP="000C2D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КЛАСС: 6 а, б, в</w:t>
            </w:r>
          </w:p>
          <w:p w:rsidR="00891155" w:rsidRPr="00901435" w:rsidRDefault="00891155" w:rsidP="000C2DE5">
            <w:pPr>
              <w:spacing w:line="1440" w:lineRule="auto"/>
              <w:jc w:val="right"/>
            </w:pPr>
          </w:p>
          <w:p w:rsidR="00891155" w:rsidRPr="00FD3FDC" w:rsidRDefault="00891155" w:rsidP="000C2DE5">
            <w:pPr>
              <w:jc w:val="right"/>
              <w:rPr>
                <w:b/>
                <w:sz w:val="28"/>
              </w:rPr>
            </w:pPr>
            <w:r w:rsidRPr="00FD3FDC">
              <w:rPr>
                <w:b/>
                <w:sz w:val="28"/>
              </w:rPr>
              <w:t>Разработала:</w:t>
            </w:r>
          </w:p>
          <w:p w:rsidR="00891155" w:rsidRPr="00FD3FDC" w:rsidRDefault="00891155" w:rsidP="000C2DE5">
            <w:pPr>
              <w:jc w:val="right"/>
              <w:rPr>
                <w:sz w:val="28"/>
              </w:rPr>
            </w:pPr>
            <w:proofErr w:type="spellStart"/>
            <w:r w:rsidRPr="00FD3FDC">
              <w:rPr>
                <w:sz w:val="28"/>
              </w:rPr>
              <w:t>Полиенко</w:t>
            </w:r>
            <w:proofErr w:type="spellEnd"/>
            <w:r w:rsidRPr="00FD3FDC">
              <w:rPr>
                <w:sz w:val="28"/>
              </w:rPr>
              <w:t xml:space="preserve"> Виктория Михайловна,</w:t>
            </w:r>
          </w:p>
          <w:p w:rsidR="00891155" w:rsidRDefault="00891155" w:rsidP="000C2DE5">
            <w:pPr>
              <w:jc w:val="right"/>
              <w:rPr>
                <w:sz w:val="28"/>
              </w:rPr>
            </w:pPr>
            <w:r w:rsidRPr="00FD3FDC">
              <w:rPr>
                <w:sz w:val="28"/>
              </w:rPr>
              <w:t>учитель английского языка</w:t>
            </w:r>
          </w:p>
          <w:p w:rsidR="00891155" w:rsidRDefault="00891155" w:rsidP="000C2DE5">
            <w:pPr>
              <w:spacing w:line="1440" w:lineRule="auto"/>
              <w:jc w:val="center"/>
              <w:rPr>
                <w:b/>
                <w:sz w:val="28"/>
              </w:rPr>
            </w:pPr>
          </w:p>
          <w:p w:rsidR="00891155" w:rsidRPr="00901435" w:rsidRDefault="00891155" w:rsidP="000C2DE5">
            <w:pPr>
              <w:spacing w:line="480" w:lineRule="auto"/>
              <w:jc w:val="center"/>
            </w:pPr>
            <w:r w:rsidRPr="00FD3FDC">
              <w:rPr>
                <w:b/>
                <w:sz w:val="28"/>
              </w:rPr>
              <w:t>г. Благовещенск, 2020</w:t>
            </w:r>
          </w:p>
        </w:tc>
      </w:tr>
    </w:tbl>
    <w:p w:rsidR="00891155" w:rsidRDefault="00891155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445DEA" w:rsidRDefault="00A75D18" w:rsidP="00445DEA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Пояснительная записка</w:t>
      </w:r>
    </w:p>
    <w:p w:rsidR="00445DEA" w:rsidRDefault="00445DEA" w:rsidP="00445DEA">
      <w:pPr>
        <w:jc w:val="center"/>
        <w:rPr>
          <w:szCs w:val="28"/>
        </w:rPr>
      </w:pPr>
    </w:p>
    <w:p w:rsidR="009E6B0D" w:rsidRPr="00981539" w:rsidRDefault="00445DEA" w:rsidP="00981539">
      <w:pPr>
        <w:ind w:left="-284" w:firstLine="709"/>
        <w:jc w:val="both"/>
        <w:rPr>
          <w:szCs w:val="28"/>
        </w:rPr>
      </w:pPr>
      <w:r w:rsidRPr="00981539">
        <w:rPr>
          <w:szCs w:val="28"/>
        </w:rPr>
        <w:t>Данная программа предназначена для обучения учащихся 6</w:t>
      </w:r>
      <w:r w:rsidR="00212417" w:rsidRPr="00981539">
        <w:rPr>
          <w:szCs w:val="28"/>
        </w:rPr>
        <w:t xml:space="preserve">-х </w:t>
      </w:r>
      <w:r w:rsidRPr="00981539">
        <w:rPr>
          <w:szCs w:val="28"/>
        </w:rPr>
        <w:t>классов на основе учебно-методических комплектов «Английский в фокусе», которые являются совместным изданием издательства «Просвещение» и британского издательства “</w:t>
      </w:r>
      <w:r w:rsidRPr="00981539">
        <w:rPr>
          <w:szCs w:val="28"/>
          <w:lang w:val="en-US"/>
        </w:rPr>
        <w:t>Express</w:t>
      </w:r>
      <w:r w:rsidR="00981539" w:rsidRPr="00981539">
        <w:rPr>
          <w:szCs w:val="28"/>
        </w:rPr>
        <w:t xml:space="preserve"> </w:t>
      </w:r>
      <w:r w:rsidRPr="00981539">
        <w:rPr>
          <w:szCs w:val="28"/>
          <w:lang w:val="en-US"/>
        </w:rPr>
        <w:t>Publishing</w:t>
      </w:r>
      <w:r w:rsidR="00212417" w:rsidRPr="00981539">
        <w:rPr>
          <w:szCs w:val="28"/>
        </w:rPr>
        <w:t xml:space="preserve">”, и </w:t>
      </w:r>
      <w:r w:rsidRPr="00981539">
        <w:rPr>
          <w:szCs w:val="28"/>
        </w:rPr>
        <w:t xml:space="preserve">отвечает требованиям Государственного стандарта общего образования и нового федерального базисного учебного плана. </w:t>
      </w:r>
      <w:proofErr w:type="gramStart"/>
      <w:r w:rsidRPr="00981539">
        <w:rPr>
          <w:szCs w:val="28"/>
        </w:rPr>
        <w:t>Она составлена на основе примерной программы по английскому языку (Примерные</w:t>
      </w:r>
      <w:r w:rsidR="00342138" w:rsidRPr="00981539">
        <w:rPr>
          <w:szCs w:val="28"/>
        </w:rPr>
        <w:t xml:space="preserve"> программы по учебным предметам </w:t>
      </w:r>
      <w:r w:rsidRPr="00981539">
        <w:rPr>
          <w:szCs w:val="28"/>
        </w:rPr>
        <w:t xml:space="preserve"> Иностранный язык.</w:t>
      </w:r>
      <w:proofErr w:type="gramEnd"/>
      <w:r w:rsidRPr="00981539">
        <w:rPr>
          <w:szCs w:val="28"/>
        </w:rPr>
        <w:t xml:space="preserve"> – М.: Просвещение, 2015</w:t>
      </w:r>
      <w:r w:rsidR="00EE2D6F" w:rsidRPr="00981539">
        <w:rPr>
          <w:szCs w:val="28"/>
        </w:rPr>
        <w:t xml:space="preserve">. </w:t>
      </w:r>
      <w:proofErr w:type="gramStart"/>
      <w:r w:rsidR="00EE2D6F" w:rsidRPr="00981539">
        <w:rPr>
          <w:szCs w:val="28"/>
        </w:rPr>
        <w:t>Стандарты второго поколения),</w:t>
      </w:r>
      <w:r w:rsidRPr="00981539">
        <w:rPr>
          <w:szCs w:val="28"/>
        </w:rPr>
        <w:t xml:space="preserve"> авторской программы к учебн</w:t>
      </w:r>
      <w:r w:rsidR="00342138" w:rsidRPr="00981539">
        <w:rPr>
          <w:szCs w:val="28"/>
        </w:rPr>
        <w:t xml:space="preserve">ому курсу «Английский в фокусе» </w:t>
      </w:r>
      <w:r w:rsidRPr="00981539">
        <w:rPr>
          <w:szCs w:val="28"/>
        </w:rPr>
        <w:t xml:space="preserve">5-9 классы» В.Г.Апалькова, Ю.Е.Ваулиной, О.Е </w:t>
      </w:r>
      <w:proofErr w:type="spellStart"/>
      <w:r w:rsidRPr="00981539">
        <w:rPr>
          <w:szCs w:val="28"/>
        </w:rPr>
        <w:t>Подоляко</w:t>
      </w:r>
      <w:proofErr w:type="spellEnd"/>
      <w:r w:rsidRPr="00981539">
        <w:rPr>
          <w:szCs w:val="28"/>
        </w:rPr>
        <w:t>, а также рабочих программ Апалькова В.Г. к предметной линии учебников «Английский в фокусе»</w:t>
      </w:r>
      <w:r w:rsidR="00342138" w:rsidRPr="00981539">
        <w:rPr>
          <w:szCs w:val="28"/>
        </w:rPr>
        <w:t>.</w:t>
      </w:r>
      <w:proofErr w:type="gramEnd"/>
    </w:p>
    <w:p w:rsidR="00212417" w:rsidRPr="00981539" w:rsidRDefault="00212417" w:rsidP="00212417">
      <w:pPr>
        <w:ind w:left="-284" w:firstLine="708"/>
        <w:jc w:val="both"/>
        <w:rPr>
          <w:rFonts w:eastAsia="Calibri"/>
          <w:b/>
        </w:rPr>
      </w:pPr>
      <w:r w:rsidRPr="00981539">
        <w:rPr>
          <w:rFonts w:eastAsia="Calibri"/>
          <w:lang w:eastAsia="ar-SA"/>
        </w:rPr>
        <w:t xml:space="preserve">В соответствии с учебным планом школы на изучение английского языка в 6-х классах отводится 3 часа в неделю, 102 часа (34 учебные недели). </w:t>
      </w:r>
    </w:p>
    <w:p w:rsidR="00A75D18" w:rsidRPr="00981539" w:rsidRDefault="00212417" w:rsidP="00A75D18">
      <w:pPr>
        <w:ind w:left="-284"/>
        <w:jc w:val="both"/>
        <w:rPr>
          <w:shd w:val="clear" w:color="auto" w:fill="FFFFFF"/>
        </w:rPr>
      </w:pPr>
      <w:r w:rsidRPr="00981539">
        <w:rPr>
          <w:lang w:eastAsia="ar-SA"/>
        </w:rPr>
        <w:t xml:space="preserve">Учитывая годовой календарный график МАОУ «Школа № 28 г. Благовещенска» </w:t>
      </w:r>
      <w:r w:rsidRPr="00981539">
        <w:rPr>
          <w:shd w:val="clear" w:color="auto" w:fill="FFFFFF"/>
        </w:rPr>
        <w:t xml:space="preserve">и расписание уроков, рабочая программа предполагает изучение предмета в 6 классах в объёме </w:t>
      </w:r>
      <w:r w:rsidR="00981539" w:rsidRPr="00981539">
        <w:rPr>
          <w:b/>
          <w:shd w:val="clear" w:color="auto" w:fill="FFFFFF"/>
        </w:rPr>
        <w:t>99</w:t>
      </w:r>
      <w:r w:rsidRPr="00981539">
        <w:rPr>
          <w:b/>
          <w:shd w:val="clear" w:color="auto" w:fill="FFFFFF"/>
        </w:rPr>
        <w:t xml:space="preserve"> часов.</w:t>
      </w:r>
      <w:r w:rsidRPr="00981539">
        <w:rPr>
          <w:shd w:val="clear" w:color="auto" w:fill="FFFFFF"/>
        </w:rPr>
        <w:t xml:space="preserve"> Содержание курса будет освоено полностью за счет уплотнения изучаемого материала.</w:t>
      </w:r>
    </w:p>
    <w:p w:rsidR="00212417" w:rsidRPr="00981539" w:rsidRDefault="00212417" w:rsidP="00A75D18">
      <w:pPr>
        <w:ind w:left="-284"/>
        <w:jc w:val="both"/>
        <w:rPr>
          <w:b/>
          <w:sz w:val="28"/>
          <w:szCs w:val="28"/>
        </w:rPr>
      </w:pPr>
    </w:p>
    <w:p w:rsidR="00A75D18" w:rsidRDefault="00A75D18" w:rsidP="00A75D18">
      <w:pPr>
        <w:pStyle w:val="a4"/>
        <w:spacing w:line="48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:rsidR="00212417" w:rsidRDefault="00212417" w:rsidP="00A75D18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CB5420">
        <w:rPr>
          <w:rFonts w:ascii="Times New Roman" w:hAnsi="Times New Roman"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CB542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B542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A75D18" w:rsidRPr="00CB5420" w:rsidRDefault="00A75D18" w:rsidP="00A75D18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</w:p>
    <w:p w:rsidR="00212417" w:rsidRPr="004F7028" w:rsidRDefault="00212417" w:rsidP="00A75D18">
      <w:pPr>
        <w:ind w:left="-284"/>
        <w:jc w:val="both"/>
      </w:pPr>
      <w:r w:rsidRPr="00A75D18">
        <w:rPr>
          <w:b/>
          <w:u w:val="single"/>
        </w:rPr>
        <w:t>Личностными результатами</w:t>
      </w:r>
      <w:r w:rsidRPr="004F7028">
        <w:t xml:space="preserve"> являются: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воспитание патриотизма, чувства гордости за свою Родину, знание основ культуры своего народа, своего края;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 xml:space="preserve">формирование ответственного отношения к учению, готовности и </w:t>
      </w:r>
      <w:proofErr w:type="gramStart"/>
      <w:r w:rsidRPr="004F7028">
        <w:t>способности</w:t>
      </w:r>
      <w:proofErr w:type="gramEnd"/>
      <w:r w:rsidRPr="004F7028">
        <w:t xml:space="preserve"> обучающихся к саморазвитию и самообразованию на основе мотивации;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видах деятельности;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 и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освоение социальных норм и правил поведения;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формирование основ экологической культуры и ценности здорового образа жизни;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стремление к совершенствованию речевой культуры;</w:t>
      </w:r>
    </w:p>
    <w:p w:rsidR="00212417" w:rsidRPr="004F7028" w:rsidRDefault="00212417" w:rsidP="00212417">
      <w:pPr>
        <w:pStyle w:val="a3"/>
        <w:numPr>
          <w:ilvl w:val="0"/>
          <w:numId w:val="1"/>
        </w:numPr>
        <w:ind w:left="-284"/>
        <w:jc w:val="both"/>
      </w:pPr>
      <w:r w:rsidRPr="004F7028">
        <w:t>развитие креативности, инициативы, трудолюбия, активности в изучении иностранного языка.</w:t>
      </w:r>
    </w:p>
    <w:p w:rsidR="00A75D18" w:rsidRDefault="00A75D18" w:rsidP="00212417">
      <w:pPr>
        <w:spacing w:line="360" w:lineRule="auto"/>
        <w:ind w:left="-284"/>
        <w:jc w:val="both"/>
        <w:rPr>
          <w:b/>
        </w:rPr>
      </w:pPr>
    </w:p>
    <w:p w:rsidR="00212417" w:rsidRPr="004F7028" w:rsidRDefault="00212417" w:rsidP="00A75D18">
      <w:pPr>
        <w:spacing w:line="276" w:lineRule="auto"/>
        <w:ind w:left="-284"/>
        <w:jc w:val="both"/>
      </w:pPr>
      <w:proofErr w:type="spellStart"/>
      <w:r w:rsidRPr="00A75D18">
        <w:rPr>
          <w:b/>
          <w:u w:val="single"/>
        </w:rPr>
        <w:t>Метапредметными</w:t>
      </w:r>
      <w:proofErr w:type="spellEnd"/>
      <w:r>
        <w:rPr>
          <w:b/>
        </w:rPr>
        <w:t xml:space="preserve"> </w:t>
      </w:r>
      <w:r w:rsidRPr="004F7028">
        <w:t xml:space="preserve">результатами являются: </w:t>
      </w:r>
    </w:p>
    <w:p w:rsidR="00212417" w:rsidRPr="004F7028" w:rsidRDefault="00212417" w:rsidP="00212417">
      <w:pPr>
        <w:pStyle w:val="a3"/>
        <w:numPr>
          <w:ilvl w:val="0"/>
          <w:numId w:val="2"/>
        </w:numPr>
        <w:ind w:left="-284"/>
        <w:jc w:val="both"/>
      </w:pPr>
      <w:r w:rsidRPr="004F7028">
        <w:t>умение самостоятельно определять цели своего обучения и формулировать для себя новые задачи, развивать мотивы познавательной деятельности;</w:t>
      </w:r>
    </w:p>
    <w:p w:rsidR="00212417" w:rsidRPr="004F7028" w:rsidRDefault="00212417" w:rsidP="00212417">
      <w:pPr>
        <w:pStyle w:val="a3"/>
        <w:numPr>
          <w:ilvl w:val="0"/>
          <w:numId w:val="2"/>
        </w:numPr>
        <w:ind w:left="-284"/>
        <w:jc w:val="both"/>
      </w:pPr>
      <w:r w:rsidRPr="004F7028">
        <w:t>владение основами самоконтроля, самооценки, принятия решений;</w:t>
      </w:r>
    </w:p>
    <w:p w:rsidR="00212417" w:rsidRPr="004F7028" w:rsidRDefault="00212417" w:rsidP="00212417">
      <w:pPr>
        <w:pStyle w:val="a3"/>
        <w:numPr>
          <w:ilvl w:val="0"/>
          <w:numId w:val="2"/>
        </w:numPr>
        <w:ind w:left="-284"/>
        <w:jc w:val="both"/>
      </w:pPr>
      <w:r w:rsidRPr="004F7028">
        <w:t>развитие умения планировать своё речевое и неречевое поведение;</w:t>
      </w:r>
    </w:p>
    <w:p w:rsidR="00212417" w:rsidRPr="004F7028" w:rsidRDefault="00212417" w:rsidP="00212417">
      <w:pPr>
        <w:pStyle w:val="a3"/>
        <w:numPr>
          <w:ilvl w:val="0"/>
          <w:numId w:val="2"/>
        </w:numPr>
        <w:ind w:left="-284"/>
        <w:jc w:val="both"/>
      </w:pPr>
      <w:r w:rsidRPr="004F7028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12417" w:rsidRPr="004F7028" w:rsidRDefault="00212417" w:rsidP="00212417">
      <w:pPr>
        <w:pStyle w:val="a3"/>
        <w:numPr>
          <w:ilvl w:val="0"/>
          <w:numId w:val="2"/>
        </w:numPr>
        <w:ind w:left="-284"/>
        <w:jc w:val="both"/>
      </w:pPr>
      <w:r w:rsidRPr="004F7028">
        <w:t>умение адекватно и осознанно использовать речевые средства в соответствии с задачей коммуникации;</w:t>
      </w:r>
    </w:p>
    <w:p w:rsidR="00212417" w:rsidRPr="004F7028" w:rsidRDefault="00212417" w:rsidP="00212417">
      <w:pPr>
        <w:pStyle w:val="a3"/>
        <w:numPr>
          <w:ilvl w:val="0"/>
          <w:numId w:val="2"/>
        </w:numPr>
        <w:ind w:left="-284"/>
        <w:jc w:val="both"/>
      </w:pPr>
      <w:r w:rsidRPr="004F7028">
        <w:t>развитие основ ИКТ компетенции;</w:t>
      </w:r>
    </w:p>
    <w:p w:rsidR="00212417" w:rsidRPr="004F7028" w:rsidRDefault="00212417" w:rsidP="00212417">
      <w:pPr>
        <w:pStyle w:val="a3"/>
        <w:numPr>
          <w:ilvl w:val="0"/>
          <w:numId w:val="2"/>
        </w:numPr>
        <w:ind w:left="-284"/>
        <w:jc w:val="both"/>
      </w:pPr>
      <w:r w:rsidRPr="004F7028">
        <w:t>развитие исследовательских учебных действий, включая навыки работы с информацией.</w:t>
      </w:r>
    </w:p>
    <w:p w:rsidR="00A75D18" w:rsidRDefault="00A75D18" w:rsidP="00212417">
      <w:pPr>
        <w:spacing w:line="360" w:lineRule="auto"/>
        <w:ind w:left="-284"/>
        <w:jc w:val="both"/>
        <w:rPr>
          <w:b/>
        </w:rPr>
      </w:pPr>
    </w:p>
    <w:p w:rsidR="00A75D18" w:rsidRDefault="00A75D18" w:rsidP="00212417">
      <w:pPr>
        <w:spacing w:line="360" w:lineRule="auto"/>
        <w:ind w:left="-284"/>
        <w:jc w:val="both"/>
        <w:rPr>
          <w:b/>
        </w:rPr>
      </w:pPr>
    </w:p>
    <w:p w:rsidR="00212417" w:rsidRPr="00A75D18" w:rsidRDefault="00212417" w:rsidP="00212417">
      <w:pPr>
        <w:spacing w:line="360" w:lineRule="auto"/>
        <w:ind w:left="-284"/>
        <w:jc w:val="both"/>
        <w:rPr>
          <w:u w:val="single"/>
        </w:rPr>
      </w:pPr>
      <w:r w:rsidRPr="00A75D18">
        <w:rPr>
          <w:b/>
          <w:u w:val="single"/>
        </w:rPr>
        <w:lastRenderedPageBreak/>
        <w:t>Предметными результатами в коммуникативной сфере</w:t>
      </w:r>
      <w:r w:rsidRPr="00A75D18">
        <w:rPr>
          <w:u w:val="single"/>
        </w:rPr>
        <w:t xml:space="preserve"> являются:</w:t>
      </w:r>
    </w:p>
    <w:p w:rsidR="00212417" w:rsidRPr="00A75D18" w:rsidRDefault="00212417" w:rsidP="00A75D18">
      <w:pPr>
        <w:ind w:left="-284"/>
        <w:jc w:val="both"/>
        <w:rPr>
          <w:b/>
          <w:i/>
        </w:rPr>
      </w:pPr>
      <w:r w:rsidRPr="00A75D18">
        <w:rPr>
          <w:b/>
          <w:i/>
        </w:rPr>
        <w:t>Речевая компетенция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начинать, вести и поддерживать диалог в стандартных ситуациях общения, соблюдая нормы речевого этикета;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расспрашивать собеседника и отвечать на его вопросы, высказывая своё мнение, просьбу, отвечать на предложение собеседника;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рассказывать о себе, своей семье, друзьях;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сообщать краткие сведения о своём городе, стране, странах изучаемого языка;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читать несложные аутентичные тексты разных жанров, пользуясь справочными материалами, выражать своё мнение о прочитанном;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писать поздравления и короткие личные письма с опорой на образец с употреблением формул речевого этикета.</w:t>
      </w:r>
    </w:p>
    <w:p w:rsidR="00A75D18" w:rsidRDefault="00A75D18" w:rsidP="00A75D18">
      <w:pPr>
        <w:ind w:left="-284"/>
        <w:jc w:val="both"/>
        <w:rPr>
          <w:b/>
          <w:i/>
        </w:rPr>
      </w:pPr>
    </w:p>
    <w:p w:rsidR="00212417" w:rsidRPr="00A75D18" w:rsidRDefault="00212417" w:rsidP="00A75D18">
      <w:pPr>
        <w:ind w:left="-284"/>
        <w:jc w:val="both"/>
        <w:rPr>
          <w:b/>
          <w:i/>
        </w:rPr>
      </w:pPr>
      <w:r w:rsidRPr="00A75D18">
        <w:rPr>
          <w:b/>
          <w:i/>
        </w:rPr>
        <w:t>Языковая компетенция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адекватно произносить  и различать на слух всех звуков английского языка, соблюдая ударение в словах и фразах;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умение употреблять в речи изученные лексические единицы;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знать основные способы словообразования;</w:t>
      </w:r>
    </w:p>
    <w:p w:rsidR="00212417" w:rsidRPr="004F7028" w:rsidRDefault="00212417" w:rsidP="00212417">
      <w:pPr>
        <w:pStyle w:val="a3"/>
        <w:numPr>
          <w:ilvl w:val="0"/>
          <w:numId w:val="3"/>
        </w:numPr>
        <w:ind w:left="-284"/>
        <w:jc w:val="both"/>
      </w:pPr>
      <w:r w:rsidRPr="004F7028">
        <w:t>знать признаки изученных грамматических явлений.</w:t>
      </w:r>
    </w:p>
    <w:p w:rsidR="00A75D18" w:rsidRDefault="00A75D18" w:rsidP="00A75D18">
      <w:pPr>
        <w:ind w:left="-284"/>
        <w:jc w:val="both"/>
        <w:rPr>
          <w:b/>
          <w:i/>
        </w:rPr>
      </w:pPr>
    </w:p>
    <w:p w:rsidR="00212417" w:rsidRPr="004F7028" w:rsidRDefault="00212417" w:rsidP="00A75D18">
      <w:pPr>
        <w:ind w:left="-284"/>
        <w:jc w:val="both"/>
        <w:rPr>
          <w:b/>
          <w:i/>
        </w:rPr>
      </w:pPr>
      <w:proofErr w:type="spellStart"/>
      <w:r w:rsidRPr="004F7028">
        <w:rPr>
          <w:b/>
          <w:i/>
        </w:rPr>
        <w:t>Социокультурная</w:t>
      </w:r>
      <w:proofErr w:type="spellEnd"/>
      <w:r w:rsidRPr="004F7028">
        <w:rPr>
          <w:b/>
          <w:i/>
        </w:rPr>
        <w:t xml:space="preserve"> компетенция</w:t>
      </w:r>
    </w:p>
    <w:p w:rsidR="00212417" w:rsidRPr="004F7028" w:rsidRDefault="00212417" w:rsidP="00212417">
      <w:pPr>
        <w:pStyle w:val="a3"/>
        <w:numPr>
          <w:ilvl w:val="0"/>
          <w:numId w:val="4"/>
        </w:numPr>
        <w:ind w:left="-284"/>
        <w:jc w:val="both"/>
        <w:rPr>
          <w:b/>
          <w:i/>
        </w:rPr>
      </w:pPr>
      <w:r w:rsidRPr="004F7028">
        <w:t>представлять сходства и различия в особенностях образа жизни, быта, культуры, традициях своей страны и стран изучаемого языка;</w:t>
      </w:r>
    </w:p>
    <w:p w:rsidR="00212417" w:rsidRPr="004F7028" w:rsidRDefault="00212417" w:rsidP="00212417">
      <w:pPr>
        <w:pStyle w:val="a3"/>
        <w:numPr>
          <w:ilvl w:val="0"/>
          <w:numId w:val="4"/>
        </w:numPr>
        <w:ind w:left="-284"/>
        <w:jc w:val="both"/>
        <w:rPr>
          <w:b/>
          <w:i/>
        </w:rPr>
      </w:pPr>
      <w:r w:rsidRPr="004F7028">
        <w:t>умение употреблять в речи основных норм речевого этикета.</w:t>
      </w:r>
    </w:p>
    <w:p w:rsidR="00A75D18" w:rsidRDefault="00A75D18" w:rsidP="00212417">
      <w:pPr>
        <w:ind w:left="-284"/>
        <w:jc w:val="both"/>
        <w:rPr>
          <w:b/>
          <w:i/>
        </w:rPr>
      </w:pPr>
    </w:p>
    <w:p w:rsidR="00212417" w:rsidRPr="004F7028" w:rsidRDefault="00212417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>Компенсаторная компетенция</w:t>
      </w:r>
    </w:p>
    <w:p w:rsidR="00212417" w:rsidRPr="004F7028" w:rsidRDefault="00212417" w:rsidP="00212417">
      <w:pPr>
        <w:pStyle w:val="a3"/>
        <w:numPr>
          <w:ilvl w:val="0"/>
          <w:numId w:val="5"/>
        </w:numPr>
        <w:ind w:left="-284"/>
        <w:jc w:val="both"/>
        <w:rPr>
          <w:b/>
          <w:i/>
        </w:rPr>
      </w:pPr>
      <w:r w:rsidRPr="004F7028">
        <w:t>умение выходить из трудного положения в условиях дефицита языковых средств за счёт переспроса, словарных замен и жестов.</w:t>
      </w:r>
    </w:p>
    <w:p w:rsidR="00A75D18" w:rsidRDefault="00A75D18" w:rsidP="00A75D18">
      <w:pPr>
        <w:ind w:left="-284"/>
        <w:jc w:val="both"/>
        <w:rPr>
          <w:b/>
        </w:rPr>
      </w:pPr>
    </w:p>
    <w:p w:rsidR="00212417" w:rsidRPr="004F7028" w:rsidRDefault="00212417" w:rsidP="00A75D18">
      <w:pPr>
        <w:ind w:left="-284"/>
        <w:jc w:val="both"/>
        <w:rPr>
          <w:b/>
        </w:rPr>
      </w:pPr>
      <w:r w:rsidRPr="004F7028">
        <w:rPr>
          <w:b/>
        </w:rPr>
        <w:t>В познавательной сфере:</w:t>
      </w:r>
    </w:p>
    <w:p w:rsidR="00212417" w:rsidRPr="004F7028" w:rsidRDefault="00212417" w:rsidP="00212417">
      <w:pPr>
        <w:pStyle w:val="a3"/>
        <w:numPr>
          <w:ilvl w:val="0"/>
          <w:numId w:val="5"/>
        </w:numPr>
        <w:ind w:left="-284"/>
        <w:jc w:val="both"/>
      </w:pPr>
      <w:r w:rsidRPr="004F7028">
        <w:t>умение действовать по образцу при выполнении упражнений и составлении собственных высказываний;</w:t>
      </w:r>
    </w:p>
    <w:p w:rsidR="00212417" w:rsidRPr="004F7028" w:rsidRDefault="00212417" w:rsidP="00212417">
      <w:pPr>
        <w:pStyle w:val="a3"/>
        <w:numPr>
          <w:ilvl w:val="0"/>
          <w:numId w:val="5"/>
        </w:numPr>
        <w:ind w:left="-284"/>
        <w:jc w:val="both"/>
      </w:pPr>
      <w:r w:rsidRPr="004F7028">
        <w:t>умение пользоваться справочным материалом (словарём, грамматическим справочником);</w:t>
      </w:r>
    </w:p>
    <w:p w:rsidR="00212417" w:rsidRDefault="00212417" w:rsidP="00212417">
      <w:pPr>
        <w:pStyle w:val="a3"/>
        <w:numPr>
          <w:ilvl w:val="0"/>
          <w:numId w:val="5"/>
        </w:numPr>
        <w:ind w:left="-284"/>
        <w:jc w:val="both"/>
      </w:pPr>
      <w:r w:rsidRPr="004F7028">
        <w:t>владение приёмами работы с текстом.</w:t>
      </w:r>
    </w:p>
    <w:p w:rsidR="00A75D18" w:rsidRPr="004F7028" w:rsidRDefault="00A75D18" w:rsidP="00A75D18">
      <w:pPr>
        <w:pStyle w:val="a3"/>
        <w:ind w:left="-284"/>
        <w:jc w:val="both"/>
      </w:pPr>
    </w:p>
    <w:p w:rsidR="00212417" w:rsidRPr="004F7028" w:rsidRDefault="00212417" w:rsidP="00A75D18">
      <w:pPr>
        <w:ind w:left="-284"/>
        <w:jc w:val="both"/>
        <w:rPr>
          <w:b/>
        </w:rPr>
      </w:pPr>
      <w:r w:rsidRPr="004F7028">
        <w:rPr>
          <w:b/>
        </w:rPr>
        <w:t>В ценностно-ориентационной сфере:</w:t>
      </w:r>
    </w:p>
    <w:p w:rsidR="00212417" w:rsidRPr="004F7028" w:rsidRDefault="00212417" w:rsidP="00212417">
      <w:pPr>
        <w:pStyle w:val="a3"/>
        <w:numPr>
          <w:ilvl w:val="0"/>
          <w:numId w:val="6"/>
        </w:numPr>
        <w:ind w:left="-284"/>
        <w:jc w:val="both"/>
        <w:rPr>
          <w:b/>
        </w:rPr>
      </w:pPr>
      <w:r w:rsidRPr="004F7028">
        <w:rPr>
          <w:b/>
        </w:rPr>
        <w:t>достижение взаимопонимания в процессе общения в доступных пределах;</w:t>
      </w:r>
    </w:p>
    <w:p w:rsidR="00212417" w:rsidRPr="004F7028" w:rsidRDefault="00212417" w:rsidP="00212417">
      <w:pPr>
        <w:pStyle w:val="a3"/>
        <w:numPr>
          <w:ilvl w:val="0"/>
          <w:numId w:val="6"/>
        </w:numPr>
        <w:ind w:left="-284"/>
        <w:jc w:val="both"/>
      </w:pPr>
      <w:r w:rsidRPr="004F7028">
        <w:t>представление о языке как средстве выражения чувств, эмоций, основе культуры мышления;</w:t>
      </w:r>
    </w:p>
    <w:p w:rsidR="00212417" w:rsidRPr="004F7028" w:rsidRDefault="00212417" w:rsidP="00212417">
      <w:pPr>
        <w:pStyle w:val="a3"/>
        <w:numPr>
          <w:ilvl w:val="0"/>
          <w:numId w:val="6"/>
        </w:numPr>
        <w:ind w:left="-284"/>
        <w:jc w:val="both"/>
      </w:pPr>
      <w:r w:rsidRPr="004F7028">
        <w:t>осознание роли родного и иностранного языка.</w:t>
      </w:r>
    </w:p>
    <w:p w:rsidR="00A75D18" w:rsidRDefault="00A75D18" w:rsidP="00A75D18">
      <w:pPr>
        <w:ind w:left="-284"/>
        <w:jc w:val="both"/>
        <w:rPr>
          <w:b/>
        </w:rPr>
      </w:pPr>
    </w:p>
    <w:p w:rsidR="00212417" w:rsidRPr="004F7028" w:rsidRDefault="00212417" w:rsidP="00A75D18">
      <w:pPr>
        <w:ind w:left="-284"/>
        <w:jc w:val="both"/>
        <w:rPr>
          <w:b/>
        </w:rPr>
      </w:pPr>
      <w:r w:rsidRPr="004F7028">
        <w:rPr>
          <w:b/>
        </w:rPr>
        <w:t>В эстетической сфере:</w:t>
      </w:r>
    </w:p>
    <w:p w:rsidR="00212417" w:rsidRPr="004F7028" w:rsidRDefault="00212417" w:rsidP="00212417">
      <w:pPr>
        <w:pStyle w:val="a3"/>
        <w:numPr>
          <w:ilvl w:val="0"/>
          <w:numId w:val="7"/>
        </w:numPr>
        <w:ind w:left="-284"/>
        <w:jc w:val="both"/>
        <w:rPr>
          <w:b/>
        </w:rPr>
      </w:pPr>
      <w:r w:rsidRPr="004F7028">
        <w:t>владение элементарными средствами выражения чувств на иностранном языке;</w:t>
      </w:r>
    </w:p>
    <w:p w:rsidR="00212417" w:rsidRPr="00A75D18" w:rsidRDefault="00212417" w:rsidP="00212417">
      <w:pPr>
        <w:pStyle w:val="a3"/>
        <w:numPr>
          <w:ilvl w:val="0"/>
          <w:numId w:val="7"/>
        </w:numPr>
        <w:ind w:left="-284"/>
        <w:jc w:val="both"/>
        <w:rPr>
          <w:b/>
        </w:rPr>
      </w:pPr>
      <w:r w:rsidRPr="004F7028">
        <w:t>развитие чувства прекрасного в процессе обсуждения музыкальных и литературных произведений.</w:t>
      </w:r>
    </w:p>
    <w:p w:rsidR="00A75D18" w:rsidRPr="004F7028" w:rsidRDefault="00A75D18" w:rsidP="00A75D18">
      <w:pPr>
        <w:pStyle w:val="a3"/>
        <w:ind w:left="-284"/>
        <w:jc w:val="both"/>
        <w:rPr>
          <w:b/>
        </w:rPr>
      </w:pPr>
    </w:p>
    <w:p w:rsidR="00212417" w:rsidRPr="004F7028" w:rsidRDefault="00212417" w:rsidP="00A75D18">
      <w:pPr>
        <w:ind w:left="-284"/>
        <w:jc w:val="both"/>
        <w:rPr>
          <w:b/>
        </w:rPr>
      </w:pPr>
      <w:r w:rsidRPr="004F7028">
        <w:rPr>
          <w:b/>
        </w:rPr>
        <w:t>В трудовой сфере:</w:t>
      </w:r>
    </w:p>
    <w:p w:rsidR="00212417" w:rsidRPr="004F7028" w:rsidRDefault="00212417" w:rsidP="00212417">
      <w:pPr>
        <w:pStyle w:val="a3"/>
        <w:numPr>
          <w:ilvl w:val="0"/>
          <w:numId w:val="8"/>
        </w:numPr>
        <w:ind w:left="-284"/>
        <w:jc w:val="both"/>
        <w:rPr>
          <w:b/>
        </w:rPr>
      </w:pPr>
      <w:r w:rsidRPr="004F7028">
        <w:t>умение планировать свой учебный труд;</w:t>
      </w:r>
    </w:p>
    <w:p w:rsidR="00212417" w:rsidRPr="004F7028" w:rsidRDefault="00212417" w:rsidP="00212417">
      <w:pPr>
        <w:pStyle w:val="a3"/>
        <w:numPr>
          <w:ilvl w:val="0"/>
          <w:numId w:val="8"/>
        </w:numPr>
        <w:ind w:left="-284"/>
        <w:jc w:val="both"/>
        <w:rPr>
          <w:b/>
        </w:rPr>
      </w:pPr>
      <w:r w:rsidRPr="004F7028">
        <w:t>умение работать в соответствии с намеченным планом.</w:t>
      </w:r>
    </w:p>
    <w:p w:rsidR="00A75D18" w:rsidRDefault="00A75D18" w:rsidP="00A75D18">
      <w:pPr>
        <w:ind w:left="-284"/>
        <w:jc w:val="both"/>
        <w:rPr>
          <w:b/>
        </w:rPr>
      </w:pPr>
    </w:p>
    <w:p w:rsidR="00212417" w:rsidRPr="004F7028" w:rsidRDefault="00212417" w:rsidP="00A75D18">
      <w:pPr>
        <w:ind w:left="-284"/>
        <w:jc w:val="both"/>
        <w:rPr>
          <w:b/>
        </w:rPr>
      </w:pPr>
      <w:r w:rsidRPr="004F7028">
        <w:rPr>
          <w:b/>
        </w:rPr>
        <w:t>В физической сфере:</w:t>
      </w:r>
    </w:p>
    <w:p w:rsidR="00212417" w:rsidRDefault="00212417" w:rsidP="00212417">
      <w:pPr>
        <w:spacing w:line="360" w:lineRule="auto"/>
        <w:ind w:left="-284"/>
        <w:jc w:val="both"/>
      </w:pPr>
      <w:r w:rsidRPr="004F7028">
        <w:t>Стремление вести здоровый образ жизни.</w:t>
      </w:r>
    </w:p>
    <w:p w:rsidR="00445DEA" w:rsidRDefault="00445DEA" w:rsidP="00212417">
      <w:pPr>
        <w:ind w:left="-284"/>
        <w:jc w:val="center"/>
        <w:rPr>
          <w:b/>
        </w:rPr>
      </w:pPr>
    </w:p>
    <w:p w:rsidR="009E6B0D" w:rsidRDefault="00A75D18" w:rsidP="00212417">
      <w:pPr>
        <w:shd w:val="clear" w:color="auto" w:fill="FFFFFF"/>
        <w:autoSpaceDE w:val="0"/>
        <w:autoSpaceDN w:val="0"/>
        <w:adjustRightInd w:val="0"/>
        <w:ind w:left="-284"/>
        <w:jc w:val="center"/>
      </w:pPr>
      <w:r>
        <w:lastRenderedPageBreak/>
        <w:t>Тематическое распределение количества часов</w:t>
      </w:r>
      <w:r w:rsidR="009E6B0D" w:rsidRPr="008D7305">
        <w:t>.</w:t>
      </w:r>
    </w:p>
    <w:p w:rsidR="009E6B0D" w:rsidRDefault="009E6B0D" w:rsidP="00212417">
      <w:pPr>
        <w:ind w:left="-284"/>
        <w:jc w:val="center"/>
        <w:rPr>
          <w:b/>
        </w:rPr>
      </w:pPr>
    </w:p>
    <w:tbl>
      <w:tblPr>
        <w:tblW w:w="8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584"/>
      </w:tblGrid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-284"/>
              <w:jc w:val="center"/>
              <w:rPr>
                <w:b/>
              </w:rPr>
            </w:pPr>
            <w:r w:rsidRPr="004F7028">
              <w:rPr>
                <w:b/>
              </w:rPr>
              <w:t>Тема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-284"/>
              <w:jc w:val="center"/>
              <w:rPr>
                <w:b/>
              </w:rPr>
            </w:pPr>
            <w:r w:rsidRPr="004F7028">
              <w:rPr>
                <w:b/>
              </w:rPr>
              <w:t>Количество часов</w:t>
            </w: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Кто есть кто?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Вот и мы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Поехали!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День за днем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Праздники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На досуге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Вчера, сегодня, завтра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Правила и инструкции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Еда и прохладительные напитки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212417" w:rsidP="00212417">
            <w:pPr>
              <w:pStyle w:val="a3"/>
              <w:ind w:left="83"/>
              <w:jc w:val="both"/>
            </w:pPr>
            <w:r w:rsidRPr="004F7028">
              <w:t>Каникулы</w:t>
            </w:r>
          </w:p>
        </w:tc>
        <w:tc>
          <w:tcPr>
            <w:tcW w:w="4584" w:type="dxa"/>
          </w:tcPr>
          <w:p w:rsidR="00212417" w:rsidRPr="004F7028" w:rsidRDefault="00212417" w:rsidP="00212417">
            <w:pPr>
              <w:pStyle w:val="a3"/>
              <w:ind w:left="175"/>
              <w:jc w:val="both"/>
            </w:pPr>
          </w:p>
        </w:tc>
      </w:tr>
      <w:tr w:rsidR="00212417" w:rsidRPr="004F7028" w:rsidTr="00212417">
        <w:tc>
          <w:tcPr>
            <w:tcW w:w="4077" w:type="dxa"/>
          </w:tcPr>
          <w:p w:rsidR="00212417" w:rsidRPr="004F7028" w:rsidRDefault="00A75D18" w:rsidP="00212417">
            <w:pPr>
              <w:pStyle w:val="a3"/>
              <w:ind w:left="83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584" w:type="dxa"/>
          </w:tcPr>
          <w:p w:rsidR="00212417" w:rsidRPr="004F7028" w:rsidRDefault="00981539" w:rsidP="00212417">
            <w:pPr>
              <w:pStyle w:val="a3"/>
              <w:ind w:left="175"/>
              <w:jc w:val="both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9E6B0D" w:rsidRPr="004F7028" w:rsidRDefault="009E6B0D" w:rsidP="00212417">
      <w:pPr>
        <w:spacing w:line="360" w:lineRule="auto"/>
        <w:ind w:left="-284"/>
        <w:jc w:val="both"/>
      </w:pPr>
    </w:p>
    <w:p w:rsidR="009E6B0D" w:rsidRPr="004F7028" w:rsidRDefault="009E6B0D" w:rsidP="00212417">
      <w:pPr>
        <w:spacing w:line="360" w:lineRule="auto"/>
        <w:ind w:left="-284"/>
        <w:jc w:val="center"/>
        <w:rPr>
          <w:b/>
        </w:rPr>
      </w:pPr>
      <w:r w:rsidRPr="004F7028">
        <w:rPr>
          <w:b/>
        </w:rPr>
        <w:t>ОСНОВНОЕ СОДЕРЖАНИЕ КУРСА</w:t>
      </w:r>
    </w:p>
    <w:p w:rsidR="009E6B0D" w:rsidRPr="004F7028" w:rsidRDefault="009E6B0D" w:rsidP="00212417">
      <w:pPr>
        <w:spacing w:line="360" w:lineRule="auto"/>
        <w:ind w:left="-284"/>
        <w:jc w:val="center"/>
        <w:rPr>
          <w:b/>
        </w:rPr>
      </w:pPr>
      <w:r w:rsidRPr="004F7028">
        <w:rPr>
          <w:b/>
        </w:rPr>
        <w:t>Предметное содержание речи</w:t>
      </w:r>
    </w:p>
    <w:p w:rsidR="009E6B0D" w:rsidRPr="004F7028" w:rsidRDefault="009E6B0D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 xml:space="preserve">Модуль 1. «Кто есть кто?» </w:t>
      </w:r>
      <w:r w:rsidRPr="004F7028">
        <w:t xml:space="preserve"> (</w:t>
      </w:r>
      <w:r w:rsidRPr="004F7028">
        <w:rPr>
          <w:i/>
        </w:rPr>
        <w:t>Количество часов-</w:t>
      </w:r>
      <w:r>
        <w:rPr>
          <w:b/>
          <w:i/>
        </w:rPr>
        <w:t>10</w:t>
      </w:r>
      <w:r w:rsidRPr="004F7028">
        <w:rPr>
          <w:b/>
          <w:i/>
        </w:rPr>
        <w:t>)</w:t>
      </w:r>
    </w:p>
    <w:p w:rsidR="009E6B0D" w:rsidRPr="004F7028" w:rsidRDefault="009E6B0D" w:rsidP="00212417">
      <w:pPr>
        <w:ind w:left="-284"/>
        <w:jc w:val="both"/>
      </w:pPr>
      <w:r w:rsidRPr="004F7028">
        <w:t>Социально-бытовая сфера.</w:t>
      </w:r>
    </w:p>
    <w:p w:rsidR="009E6B0D" w:rsidRPr="004F7028" w:rsidRDefault="009E6B0D" w:rsidP="00212417">
      <w:pPr>
        <w:ind w:left="-284"/>
        <w:jc w:val="both"/>
      </w:pPr>
      <w:r w:rsidRPr="004F7028">
        <w:t xml:space="preserve"> Повседневная жизнь семьи дата рождения, национальность, ид</w:t>
      </w:r>
      <w:r>
        <w:t xml:space="preserve">ентификационная карта личности. Общение в семье и в </w:t>
      </w:r>
      <w:proofErr w:type="spellStart"/>
      <w:r>
        <w:t>школе</w:t>
      </w:r>
      <w:proofErr w:type="gramStart"/>
      <w:r w:rsidRPr="004F7028">
        <w:t>,з</w:t>
      </w:r>
      <w:proofErr w:type="gramEnd"/>
      <w:r w:rsidRPr="004F7028">
        <w:t>накомство</w:t>
      </w:r>
      <w:proofErr w:type="spellEnd"/>
      <w:r w:rsidRPr="004F7028">
        <w:t>, регистрация в библиотеке, в клубе. Моя страна, Великобритания. Достопримечательности Великобритании, России.</w:t>
      </w:r>
    </w:p>
    <w:p w:rsidR="009E6B0D" w:rsidRPr="004F7028" w:rsidRDefault="009E6B0D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 xml:space="preserve"> Модуль2.  «Вот и мы!»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>часо</w:t>
      </w:r>
      <w:r w:rsidRPr="004F7028">
        <w:rPr>
          <w:b/>
          <w:i/>
        </w:rPr>
        <w:t xml:space="preserve">в - </w:t>
      </w:r>
      <w:r>
        <w:rPr>
          <w:b/>
          <w:i/>
        </w:rPr>
        <w:t>10</w:t>
      </w:r>
      <w:r w:rsidRPr="004F7028">
        <w:rPr>
          <w:b/>
          <w:i/>
        </w:rPr>
        <w:t>)</w:t>
      </w:r>
    </w:p>
    <w:p w:rsidR="009E6B0D" w:rsidRPr="004F7028" w:rsidRDefault="009E6B0D" w:rsidP="00212417">
      <w:pPr>
        <w:ind w:left="-284"/>
        <w:jc w:val="both"/>
      </w:pPr>
      <w:r w:rsidRPr="004F7028">
        <w:t xml:space="preserve"> Социально-культурная сфера. У меня дома: мебель, посуда, ремонт. Жилищные проблемы. Их решение.  Модальный глагол «</w:t>
      </w:r>
      <w:r w:rsidRPr="004F7028">
        <w:rPr>
          <w:lang w:val="en-US"/>
        </w:rPr>
        <w:t>can</w:t>
      </w:r>
      <w:r w:rsidRPr="004F7028">
        <w:t>». Мой микрорайон, знаменитые улицы мира. Заявка на обслуживание. Выполнение  чертежа-плана, описание своего жилья, сочинение - описание своей комнаты.</w:t>
      </w:r>
    </w:p>
    <w:p w:rsidR="009E6B0D" w:rsidRPr="004F7028" w:rsidRDefault="009E6B0D" w:rsidP="00212417">
      <w:pPr>
        <w:ind w:left="-284"/>
        <w:jc w:val="both"/>
      </w:pPr>
      <w:r w:rsidRPr="004F7028">
        <w:rPr>
          <w:b/>
          <w:i/>
        </w:rPr>
        <w:t xml:space="preserve"> Модуль3. «Поехали»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>часо</w:t>
      </w:r>
      <w:r w:rsidRPr="004F7028">
        <w:rPr>
          <w:b/>
          <w:i/>
        </w:rPr>
        <w:t>в - 10)</w:t>
      </w:r>
    </w:p>
    <w:p w:rsidR="009E6B0D" w:rsidRPr="004F7028" w:rsidRDefault="009E6B0D" w:rsidP="00212417">
      <w:pPr>
        <w:ind w:left="-284"/>
        <w:jc w:val="both"/>
      </w:pPr>
      <w:r w:rsidRPr="004F7028">
        <w:t xml:space="preserve">Социально-культурная сфера: безопасность на дорогах, правила поведения на улице, в школе. В общественных местах. Виды транспорта в России, в Лондоне. Интернациональные слова. Диалог-расспрос «Как пройти…..». Повелительное наклонение. </w:t>
      </w:r>
    </w:p>
    <w:p w:rsidR="009E6B0D" w:rsidRPr="004F7028" w:rsidRDefault="009E6B0D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 xml:space="preserve"> Модуль 4. «День за днём»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 xml:space="preserve">часов - </w:t>
      </w:r>
      <w:r>
        <w:rPr>
          <w:b/>
          <w:i/>
        </w:rPr>
        <w:t>10</w:t>
      </w:r>
      <w:r w:rsidRPr="004F7028">
        <w:rPr>
          <w:b/>
          <w:i/>
        </w:rPr>
        <w:t>)</w:t>
      </w:r>
    </w:p>
    <w:p w:rsidR="009E6B0D" w:rsidRPr="004F7028" w:rsidRDefault="009E6B0D" w:rsidP="00212417">
      <w:pPr>
        <w:ind w:left="-284"/>
        <w:jc w:val="both"/>
      </w:pPr>
      <w:r w:rsidRPr="004F7028">
        <w:t>Повседневные дела, настоящее время глаголов, употребление в речи. Утвердительные, вопросительные, отрицательные формы. Мой любимый день, рассказ, диалог, эссе. Жизнь подростков в Великобритании. Как назначить и отменить встречу. Числительные, предлоги.</w:t>
      </w:r>
    </w:p>
    <w:p w:rsidR="009E6B0D" w:rsidRPr="004F7028" w:rsidRDefault="009E6B0D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>Модуль 5. «Праздники 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 xml:space="preserve">часов - </w:t>
      </w:r>
      <w:r w:rsidRPr="004F7028">
        <w:rPr>
          <w:b/>
          <w:i/>
        </w:rPr>
        <w:t>11)</w:t>
      </w:r>
    </w:p>
    <w:p w:rsidR="009E6B0D" w:rsidRPr="004F7028" w:rsidRDefault="009E6B0D" w:rsidP="00212417">
      <w:pPr>
        <w:ind w:left="-284"/>
        <w:jc w:val="both"/>
      </w:pPr>
      <w:r w:rsidRPr="004F7028">
        <w:t xml:space="preserve"> Время праздников. Особые дни, торжества. Культура Шотландии (шотландские игры). Белые ночи в Санкт-Петербурге. Идиомы по теме «Отдых». Словообразование. Продолженное настоящее время. Времена. </w:t>
      </w:r>
    </w:p>
    <w:p w:rsidR="009E6B0D" w:rsidRPr="004F7028" w:rsidRDefault="009E6B0D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>Модуль 6. « На досуге. Развлечения»»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 xml:space="preserve">часов - </w:t>
      </w:r>
      <w:r w:rsidRPr="004F7028">
        <w:rPr>
          <w:b/>
          <w:i/>
        </w:rPr>
        <w:t>9)</w:t>
      </w:r>
    </w:p>
    <w:p w:rsidR="009E6B0D" w:rsidRPr="004F7028" w:rsidRDefault="009E6B0D" w:rsidP="00212417">
      <w:pPr>
        <w:ind w:left="-284"/>
        <w:jc w:val="both"/>
      </w:pPr>
      <w:r w:rsidRPr="004F7028">
        <w:t>Свободное время – лексика по теме. Настоящее и продолженное время. Виды развлечений в свободное время, игры. Настольные игры. Из истории игр в России. Кукольный театр.</w:t>
      </w:r>
    </w:p>
    <w:p w:rsidR="009E6B0D" w:rsidRPr="004F7028" w:rsidRDefault="009E6B0D" w:rsidP="00212417">
      <w:pPr>
        <w:ind w:left="-284"/>
        <w:jc w:val="both"/>
      </w:pPr>
      <w:r w:rsidRPr="004F7028">
        <w:rPr>
          <w:b/>
          <w:i/>
        </w:rPr>
        <w:t>Модуль7. «Вчера, сегодня, завтра»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 xml:space="preserve">часов - </w:t>
      </w:r>
      <w:r w:rsidRPr="004F7028">
        <w:rPr>
          <w:b/>
          <w:i/>
        </w:rPr>
        <w:t>10</w:t>
      </w:r>
      <w:r w:rsidRPr="004F7028">
        <w:t>)</w:t>
      </w:r>
    </w:p>
    <w:p w:rsidR="009E6B0D" w:rsidRPr="004F7028" w:rsidRDefault="009E6B0D" w:rsidP="00212417">
      <w:pPr>
        <w:ind w:left="-284"/>
        <w:jc w:val="both"/>
      </w:pPr>
      <w:r w:rsidRPr="004F7028">
        <w:t>Страна/страны изучаемого языка, их культурные достопримечательности, праздники в истории стран. Хэллоуин в Англии и в России. Прошедшее время. Диалогическая речь на тему «В бюро находок».</w:t>
      </w:r>
    </w:p>
    <w:p w:rsidR="009E6B0D" w:rsidRPr="004F7028" w:rsidRDefault="009E6B0D" w:rsidP="00212417">
      <w:pPr>
        <w:ind w:left="-284"/>
        <w:jc w:val="both"/>
      </w:pPr>
      <w:r w:rsidRPr="004F7028">
        <w:rPr>
          <w:b/>
          <w:i/>
        </w:rPr>
        <w:t>Модуль8 «Правила и инструкции» (</w:t>
      </w:r>
      <w:r w:rsidRPr="004F7028">
        <w:rPr>
          <w:i/>
        </w:rPr>
        <w:t>Количество часо</w:t>
      </w:r>
      <w:r w:rsidRPr="004F7028">
        <w:rPr>
          <w:b/>
          <w:i/>
        </w:rPr>
        <w:t>в - 9</w:t>
      </w:r>
      <w:r w:rsidRPr="004F7028">
        <w:t>)</w:t>
      </w:r>
    </w:p>
    <w:p w:rsidR="009E6B0D" w:rsidRPr="004F7028" w:rsidRDefault="009E6B0D" w:rsidP="00212417">
      <w:pPr>
        <w:ind w:left="-284"/>
        <w:jc w:val="both"/>
      </w:pPr>
      <w:r w:rsidRPr="004F7028">
        <w:t>Учебно-трудовая сфера. Обязательное соблюдение тех или иных правил в общественных местах. Модальные глаголы долженствования. Лексика по теме «Правила и инструкции». Московский зоопарк. Диалогическая речь на тему «Заказ театральных билетов».</w:t>
      </w:r>
    </w:p>
    <w:p w:rsidR="009E6B0D" w:rsidRPr="004F7028" w:rsidRDefault="009E6B0D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>Модуль9. «Еда и прохладительные напитки»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>часо</w:t>
      </w:r>
      <w:r w:rsidR="00450848">
        <w:rPr>
          <w:b/>
          <w:i/>
        </w:rPr>
        <w:t>в -11</w:t>
      </w:r>
      <w:r w:rsidRPr="004F7028">
        <w:rPr>
          <w:b/>
          <w:i/>
        </w:rPr>
        <w:t>)</w:t>
      </w:r>
    </w:p>
    <w:p w:rsidR="009E6B0D" w:rsidRPr="004F7028" w:rsidRDefault="009E6B0D" w:rsidP="00212417">
      <w:pPr>
        <w:ind w:left="-284"/>
        <w:jc w:val="both"/>
      </w:pPr>
      <w:r w:rsidRPr="004F7028">
        <w:t xml:space="preserve">Социально-бытовая сфера. Магазины, покупки, знаменитые магазины Великобритании, </w:t>
      </w:r>
      <w:r>
        <w:t>мира, России. Интернет-магазины</w:t>
      </w:r>
      <w:r w:rsidRPr="004F7028">
        <w:t xml:space="preserve">. Еда и питьё. Лексика по теме. Что в меню? Диалогическая речь по </w:t>
      </w:r>
      <w:r w:rsidRPr="004F7028">
        <w:lastRenderedPageBreak/>
        <w:t>данной теме. Исчисляемые и неисчисляемые существительные. Выражение количества в английском языке.</w:t>
      </w:r>
    </w:p>
    <w:p w:rsidR="009E6B0D" w:rsidRDefault="009E6B0D" w:rsidP="00212417">
      <w:pPr>
        <w:ind w:left="-284"/>
        <w:jc w:val="both"/>
        <w:rPr>
          <w:b/>
          <w:i/>
        </w:rPr>
      </w:pPr>
    </w:p>
    <w:p w:rsidR="009E6B0D" w:rsidRPr="004F7028" w:rsidRDefault="009E6B0D" w:rsidP="00212417">
      <w:pPr>
        <w:ind w:left="-284"/>
        <w:jc w:val="both"/>
        <w:rPr>
          <w:b/>
          <w:i/>
        </w:rPr>
      </w:pPr>
      <w:r w:rsidRPr="004F7028">
        <w:rPr>
          <w:b/>
          <w:i/>
        </w:rPr>
        <w:t>Модуль10. «Каникулы» (</w:t>
      </w:r>
      <w:r w:rsidRPr="004F7028">
        <w:rPr>
          <w:i/>
        </w:rPr>
        <w:t>Количество</w:t>
      </w:r>
      <w:r>
        <w:rPr>
          <w:i/>
        </w:rPr>
        <w:t xml:space="preserve"> </w:t>
      </w:r>
      <w:r w:rsidRPr="004F7028">
        <w:rPr>
          <w:i/>
        </w:rPr>
        <w:t>часов</w:t>
      </w:r>
      <w:r w:rsidRPr="004F7028">
        <w:rPr>
          <w:b/>
          <w:i/>
        </w:rPr>
        <w:t>- 1</w:t>
      </w:r>
      <w:r>
        <w:rPr>
          <w:b/>
          <w:i/>
        </w:rPr>
        <w:t>0</w:t>
      </w:r>
      <w:r w:rsidRPr="004F7028">
        <w:rPr>
          <w:b/>
          <w:i/>
        </w:rPr>
        <w:t>)</w:t>
      </w:r>
    </w:p>
    <w:p w:rsidR="009E6B0D" w:rsidRPr="004F7028" w:rsidRDefault="009E6B0D" w:rsidP="00212417">
      <w:pPr>
        <w:ind w:left="-284"/>
        <w:jc w:val="both"/>
      </w:pPr>
      <w:r w:rsidRPr="004F7028">
        <w:t>Планы на каникулы. Погода: лексика по теме, идиоматические выражения. Союзы-связки. Выходные с удовольствием.</w:t>
      </w:r>
    </w:p>
    <w:p w:rsidR="009E6B0D" w:rsidRDefault="009E6B0D" w:rsidP="00212417">
      <w:pPr>
        <w:ind w:left="-284"/>
        <w:rPr>
          <w:b/>
        </w:rPr>
      </w:pPr>
    </w:p>
    <w:p w:rsidR="00A75D18" w:rsidRDefault="00A75D18">
      <w:pPr>
        <w:spacing w:after="200" w:line="276" w:lineRule="auto"/>
      </w:pPr>
      <w:r>
        <w:br w:type="page"/>
      </w:r>
    </w:p>
    <w:p w:rsidR="00212417" w:rsidRPr="00A4182B" w:rsidRDefault="00212417" w:rsidP="00212417">
      <w:pPr>
        <w:spacing w:after="200"/>
        <w:jc w:val="center"/>
        <w:rPr>
          <w:rFonts w:eastAsiaTheme="minorEastAsia"/>
          <w:b/>
          <w:bCs/>
        </w:rPr>
      </w:pPr>
      <w:r w:rsidRPr="00A4182B">
        <w:rPr>
          <w:rFonts w:eastAsiaTheme="minorEastAsia"/>
          <w:b/>
          <w:bCs/>
        </w:rPr>
        <w:lastRenderedPageBreak/>
        <w:t xml:space="preserve">Календарно-тематическое планирование по предмету </w:t>
      </w:r>
    </w:p>
    <w:p w:rsidR="00212417" w:rsidRPr="00A4182B" w:rsidRDefault="00212417" w:rsidP="00212417">
      <w:pPr>
        <w:spacing w:after="200"/>
        <w:jc w:val="center"/>
        <w:rPr>
          <w:rFonts w:eastAsiaTheme="minorEastAsia"/>
          <w:b/>
          <w:bCs/>
        </w:rPr>
      </w:pPr>
      <w:r w:rsidRPr="00A4182B">
        <w:rPr>
          <w:rFonts w:eastAsiaTheme="minorEastAsia"/>
          <w:b/>
          <w:bCs/>
        </w:rPr>
        <w:t>«Английский язык» 6 класс</w:t>
      </w:r>
    </w:p>
    <w:tbl>
      <w:tblPr>
        <w:tblStyle w:val="a5"/>
        <w:tblW w:w="0" w:type="auto"/>
        <w:tblInd w:w="-176" w:type="dxa"/>
        <w:tblLook w:val="04A0"/>
      </w:tblPr>
      <w:tblGrid>
        <w:gridCol w:w="568"/>
        <w:gridCol w:w="6379"/>
        <w:gridCol w:w="950"/>
        <w:gridCol w:w="1034"/>
        <w:gridCol w:w="816"/>
      </w:tblGrid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b/>
                <w:bCs/>
                <w:sz w:val="24"/>
                <w:szCs w:val="24"/>
              </w:rPr>
            </w:pPr>
            <w:r w:rsidRPr="00A4182B">
              <w:rPr>
                <w:b/>
                <w:bCs/>
                <w:sz w:val="24"/>
                <w:szCs w:val="24"/>
              </w:rPr>
              <w:t>Кол-во</w:t>
            </w:r>
          </w:p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34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065A8F" w:rsidRPr="00A4182B" w:rsidTr="00212417">
        <w:tc>
          <w:tcPr>
            <w:tcW w:w="9747" w:type="dxa"/>
            <w:gridSpan w:val="5"/>
          </w:tcPr>
          <w:p w:rsidR="00065A8F" w:rsidRPr="00065A8F" w:rsidRDefault="00065A8F" w:rsidP="00212417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065A8F">
              <w:rPr>
                <w:rFonts w:eastAsiaTheme="minorEastAsia"/>
                <w:b/>
                <w:sz w:val="24"/>
                <w:lang w:val="en-US" w:eastAsia="zh-CN"/>
              </w:rPr>
              <w:t>I</w:t>
            </w:r>
            <w:r w:rsidRPr="00065A8F">
              <w:rPr>
                <w:rFonts w:eastAsiaTheme="minorEastAsia"/>
                <w:b/>
                <w:sz w:val="24"/>
                <w:lang w:eastAsia="zh-CN"/>
              </w:rPr>
              <w:t xml:space="preserve"> Триместр</w:t>
            </w:r>
            <w:r w:rsidR="009839D1">
              <w:rPr>
                <w:rFonts w:eastAsiaTheme="minorEastAsia"/>
                <w:b/>
                <w:sz w:val="24"/>
                <w:lang w:eastAsia="zh-CN"/>
              </w:rPr>
              <w:t xml:space="preserve"> -</w:t>
            </w:r>
            <w:r>
              <w:rPr>
                <w:rFonts w:eastAsiaTheme="minorEastAsia"/>
                <w:b/>
                <w:sz w:val="24"/>
                <w:lang w:eastAsia="zh-CN"/>
              </w:rPr>
              <w:t xml:space="preserve"> 29 часов</w:t>
            </w: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212417" w:rsidP="00065A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Модуль 1- </w:t>
            </w: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>Кто есть кто?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(</w:t>
            </w:r>
            <w:r w:rsidR="00065A8F" w:rsidRPr="00065A8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9</w:t>
            </w:r>
            <w:r w:rsidR="00065A8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часов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Члены семьи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065A8F" w:rsidRDefault="0027778C" w:rsidP="002124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Ты кто?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Моя страна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keepLines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культуры. Соединенное Королевство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Семьи в России. Семьи в нашем городе.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English</w:t>
            </w:r>
            <w:r w:rsidR="008E67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82B">
              <w:rPr>
                <w:rFonts w:eastAsiaTheme="minorHAnsi"/>
                <w:sz w:val="24"/>
                <w:szCs w:val="24"/>
                <w:lang w:eastAsia="en-US"/>
              </w:rPr>
              <w:t>in</w:t>
            </w:r>
            <w:proofErr w:type="spellEnd"/>
            <w:r w:rsidR="008E67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82B">
              <w:rPr>
                <w:rFonts w:eastAsiaTheme="minorHAnsi"/>
                <w:sz w:val="24"/>
                <w:szCs w:val="24"/>
                <w:lang w:eastAsia="en-US"/>
              </w:rPr>
              <w:t>use</w:t>
            </w:r>
            <w:proofErr w:type="spellEnd"/>
            <w:r w:rsidRPr="00A4182B">
              <w:rPr>
                <w:rFonts w:eastAsiaTheme="minorHAnsi"/>
                <w:sz w:val="24"/>
                <w:szCs w:val="24"/>
                <w:lang w:eastAsia="en-US"/>
              </w:rPr>
              <w:t>. Знакомство. Приветствия. Самые дружные семьи нашей школы.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sz w:val="24"/>
                <w:szCs w:val="24"/>
              </w:rPr>
            </w:pPr>
            <w:r w:rsidRPr="00A4182B">
              <w:rPr>
                <w:sz w:val="24"/>
                <w:szCs w:val="24"/>
              </w:rPr>
              <w:t>Расширенное чтение: География. Земля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sz w:val="24"/>
                <w:szCs w:val="24"/>
              </w:rPr>
              <w:t>№1 по теме: «Кто есть кто?»,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>Домашнее чтение. «Алиса в стране чудес» Эпизод 1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212417" w:rsidP="009839D1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Модуль 2  - Вот и мы(10 </w:t>
            </w:r>
            <w:r w:rsidR="009839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часов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Счастливое время 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 меня дома.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Мой микрорайон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культуры. Знаменитые улицы.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Дачи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 xml:space="preserve">English in use. 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Служба</w:t>
            </w:r>
            <w:r w:rsidR="005B5F0D" w:rsidRPr="008E67C0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помощи</w:t>
            </w: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B83F30" w:rsidRDefault="0027778C" w:rsidP="002124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83F30">
              <w:rPr>
                <w:rFonts w:eastAsiaTheme="minorHAnsi"/>
                <w:b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 Расширенное чтение: Математика. Масштабирование местности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b/>
                <w:sz w:val="24"/>
                <w:szCs w:val="24"/>
              </w:rPr>
              <w:t>№2</w:t>
            </w:r>
            <w:r w:rsidRPr="00A4182B">
              <w:rPr>
                <w:sz w:val="24"/>
                <w:szCs w:val="24"/>
              </w:rPr>
              <w:t xml:space="preserve"> по теме: «Вот и мы!»,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>Домашнее чтение Эпизод 2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79" w:type="dxa"/>
            <w:gridSpan w:val="4"/>
          </w:tcPr>
          <w:p w:rsidR="00212417" w:rsidRPr="00A4182B" w:rsidRDefault="00212417" w:rsidP="009839D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Модуль 3  - Поехали!(10 </w:t>
            </w:r>
            <w:r w:rsidR="009839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часов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Безопасность на дорогах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240FF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движении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 ветерком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Виды транспорта в  Лондоне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Метро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Как пройти …?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Что означает красный цвет?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b/>
                <w:sz w:val="24"/>
                <w:szCs w:val="24"/>
              </w:rPr>
              <w:t>№3</w:t>
            </w:r>
            <w:r w:rsidRPr="00A4182B">
              <w:rPr>
                <w:sz w:val="24"/>
                <w:szCs w:val="24"/>
              </w:rPr>
              <w:t xml:space="preserve"> по теме «Поехали!»,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>Домашнее чтение Эпизод 3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27778C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65A8F" w:rsidRPr="00A4182B" w:rsidTr="00212417">
        <w:tc>
          <w:tcPr>
            <w:tcW w:w="9747" w:type="dxa"/>
            <w:gridSpan w:val="5"/>
          </w:tcPr>
          <w:p w:rsidR="00065A8F" w:rsidRPr="00A4182B" w:rsidRDefault="00065A8F" w:rsidP="00065A8F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sz w:val="24"/>
                <w:lang w:val="en-US" w:eastAsia="zh-CN"/>
              </w:rPr>
              <w:t>I</w:t>
            </w:r>
            <w:r w:rsidRPr="00065A8F">
              <w:rPr>
                <w:rFonts w:eastAsiaTheme="minorEastAsia"/>
                <w:b/>
                <w:sz w:val="24"/>
                <w:lang w:val="en-US" w:eastAsia="zh-CN"/>
              </w:rPr>
              <w:t>I</w:t>
            </w:r>
            <w:r w:rsidRPr="00065A8F">
              <w:rPr>
                <w:rFonts w:eastAsiaTheme="minorEastAsia"/>
                <w:b/>
                <w:sz w:val="24"/>
                <w:lang w:eastAsia="zh-CN"/>
              </w:rPr>
              <w:t xml:space="preserve"> Триместр</w:t>
            </w:r>
            <w:r w:rsidR="009839D1">
              <w:rPr>
                <w:rFonts w:eastAsiaTheme="minorEastAsia"/>
                <w:b/>
                <w:sz w:val="24"/>
                <w:lang w:eastAsia="zh-CN"/>
              </w:rPr>
              <w:t xml:space="preserve"> - </w:t>
            </w:r>
            <w:r>
              <w:rPr>
                <w:rFonts w:eastAsiaTheme="minorEastAsia"/>
                <w:b/>
                <w:sz w:val="24"/>
                <w:lang w:eastAsia="zh-CN"/>
              </w:rPr>
              <w:t>35 часов</w:t>
            </w: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212417" w:rsidP="009839D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Модуль   4 - День за днем(10 </w:t>
            </w:r>
            <w:r w:rsidR="009839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часов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День и ночь – сутки прочь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B83F30" w:rsidP="002124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 Как на счет...?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B83F30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CA1A61">
            <w:pPr>
              <w:tabs>
                <w:tab w:val="left" w:pos="24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Мой</w:t>
            </w:r>
            <w:r w:rsidR="00F301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любимый</w:t>
            </w:r>
            <w:r w:rsidR="00F301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день</w:t>
            </w:r>
            <w:r w:rsidR="00CA1A61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B83F30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культуры. Жизнь подростков в Великобритании. Жизнь подростков нашего города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B83F30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Привет!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600922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Назначение/Отмена встречи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600922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Расширенное чтение: (Математика) Вычеркиваем числа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600922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600922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sz w:val="24"/>
                <w:szCs w:val="24"/>
              </w:rPr>
              <w:t>№4 по теме: «День за днем»,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600922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Домашнее чтение Эпизод </w:t>
            </w:r>
            <w:r w:rsidRPr="00A4182B">
              <w:rPr>
                <w:rFonts w:eastAsiaTheme="minorHAnsi"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600922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212417" w:rsidP="00F7153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4182B">
              <w:rPr>
                <w:b/>
                <w:i/>
                <w:sz w:val="24"/>
                <w:szCs w:val="24"/>
              </w:rPr>
              <w:lastRenderedPageBreak/>
              <w:t xml:space="preserve">Модуль 5 </w:t>
            </w:r>
            <w:r w:rsidR="009839D1">
              <w:rPr>
                <w:b/>
                <w:i/>
                <w:sz w:val="24"/>
                <w:szCs w:val="24"/>
              </w:rPr>
              <w:t>–</w:t>
            </w:r>
            <w:r w:rsidRPr="00A4182B">
              <w:rPr>
                <w:b/>
                <w:i/>
                <w:sz w:val="24"/>
                <w:szCs w:val="24"/>
              </w:rPr>
              <w:t xml:space="preserve"> </w:t>
            </w:r>
            <w:r w:rsidRPr="00A4182B">
              <w:rPr>
                <w:sz w:val="24"/>
                <w:szCs w:val="24"/>
              </w:rPr>
              <w:t>Праздники</w:t>
            </w:r>
            <w:r w:rsidR="009839D1">
              <w:rPr>
                <w:sz w:val="24"/>
                <w:szCs w:val="24"/>
              </w:rPr>
              <w:t xml:space="preserve"> </w:t>
            </w:r>
            <w:r w:rsidR="009839D1">
              <w:rPr>
                <w:b/>
                <w:i/>
                <w:sz w:val="24"/>
                <w:szCs w:val="24"/>
              </w:rPr>
              <w:t>(1</w:t>
            </w:r>
            <w:r w:rsidR="00F7153A">
              <w:rPr>
                <w:b/>
                <w:i/>
                <w:sz w:val="24"/>
                <w:szCs w:val="24"/>
              </w:rPr>
              <w:t>0</w:t>
            </w:r>
            <w:r w:rsidR="009839D1">
              <w:rPr>
                <w:b/>
                <w:i/>
                <w:sz w:val="24"/>
                <w:szCs w:val="24"/>
              </w:rPr>
              <w:t xml:space="preserve"> часов</w:t>
            </w:r>
            <w:r w:rsidRPr="00A4182B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1-2</w:t>
            </w:r>
          </w:p>
        </w:tc>
        <w:tc>
          <w:tcPr>
            <w:tcW w:w="6379" w:type="dxa"/>
          </w:tcPr>
          <w:p w:rsidR="00212417" w:rsidRPr="00A4182B" w:rsidRDefault="00212417" w:rsidP="006009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Время праздников</w:t>
            </w:r>
            <w:r w:rsidR="0060092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0" w:type="dxa"/>
          </w:tcPr>
          <w:p w:rsidR="00212417" w:rsidRPr="00F7153A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600922" w:rsidRPr="00F7153A" w:rsidRDefault="00600922" w:rsidP="002124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6009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Отпразднуем!</w:t>
            </w:r>
            <w:r w:rsidR="0060092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Особые дни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</w:t>
            </w: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 Шотландские игры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Белые ночи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Как заказать цветы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Расширенное чтение: (Литература) Алиса в Зазеркалье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600922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092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b/>
                <w:sz w:val="24"/>
                <w:szCs w:val="24"/>
              </w:rPr>
              <w:t>№5</w:t>
            </w:r>
            <w:r w:rsidRPr="00A4182B">
              <w:rPr>
                <w:sz w:val="24"/>
                <w:szCs w:val="24"/>
              </w:rPr>
              <w:t xml:space="preserve"> по теме: «Праздники»,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7153A" w:rsidRPr="00A4182B" w:rsidTr="00212417">
        <w:tc>
          <w:tcPr>
            <w:tcW w:w="568" w:type="dxa"/>
          </w:tcPr>
          <w:p w:rsidR="00F7153A" w:rsidRPr="00600922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0922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Домашнее чтение Эпизод </w:t>
            </w:r>
            <w:r w:rsidRPr="00600922">
              <w:rPr>
                <w:rFonts w:eastAsiaTheme="minorHAns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" w:type="dxa"/>
          </w:tcPr>
          <w:p w:rsidR="00F7153A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F7153A" w:rsidRPr="00A4182B" w:rsidRDefault="00F7153A" w:rsidP="00D071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816" w:type="dxa"/>
          </w:tcPr>
          <w:p w:rsidR="00F7153A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212417" w:rsidP="006009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Модуль 6 - </w:t>
            </w:r>
            <w:r w:rsidRPr="00A4182B">
              <w:rPr>
                <w:sz w:val="24"/>
                <w:szCs w:val="24"/>
              </w:rPr>
              <w:t xml:space="preserve">На досуге </w:t>
            </w:r>
            <w:r w:rsidR="00F7153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(10 </w:t>
            </w:r>
            <w:r w:rsidR="009839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часов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600922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0092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Свободное время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Игра начата!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Скоротаем время!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</w:t>
            </w: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 Настольные игры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Свободное время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Покупка подарков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Расширенное чтение: (Дизайн и Технология) Кукольный театр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F7153A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b/>
                <w:sz w:val="24"/>
                <w:szCs w:val="24"/>
              </w:rPr>
              <w:t>№6</w:t>
            </w:r>
            <w:r w:rsidRPr="00A4182B">
              <w:rPr>
                <w:sz w:val="24"/>
                <w:szCs w:val="24"/>
              </w:rPr>
              <w:t xml:space="preserve"> по теме: «На досуге»,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Домашнее чтение Эпизод </w:t>
            </w:r>
            <w:r w:rsidRPr="00A4182B">
              <w:rPr>
                <w:rFonts w:eastAsiaTheme="minorHAnsi"/>
                <w:i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9839D1" w:rsidRDefault="00212417" w:rsidP="009839D1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Модуль </w:t>
            </w:r>
            <w:r w:rsidR="009839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7 - Вчера, сегодня, завтра (5+5 часов)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В прошлом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Дух Хэллоуина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Они были первыми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F7153A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</w:t>
            </w:r>
            <w:r w:rsidRPr="00F7153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 Стальной человек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Слава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65A8F" w:rsidRPr="00A4182B" w:rsidTr="00981539">
        <w:tc>
          <w:tcPr>
            <w:tcW w:w="9747" w:type="dxa"/>
            <w:gridSpan w:val="5"/>
          </w:tcPr>
          <w:p w:rsidR="00065A8F" w:rsidRPr="00A4182B" w:rsidRDefault="009839D1" w:rsidP="009839D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b/>
                <w:sz w:val="24"/>
                <w:lang w:val="en-US" w:eastAsia="zh-CN"/>
              </w:rPr>
              <w:t>II</w:t>
            </w:r>
            <w:r w:rsidRPr="00065A8F">
              <w:rPr>
                <w:rFonts w:eastAsiaTheme="minorEastAsia"/>
                <w:b/>
                <w:sz w:val="24"/>
                <w:lang w:val="en-US" w:eastAsia="zh-CN"/>
              </w:rPr>
              <w:t>I</w:t>
            </w:r>
            <w:r w:rsidRPr="00065A8F">
              <w:rPr>
                <w:rFonts w:eastAsiaTheme="minorEastAsia"/>
                <w:b/>
                <w:sz w:val="24"/>
                <w:lang w:eastAsia="zh-CN"/>
              </w:rPr>
              <w:t xml:space="preserve"> Триместр</w:t>
            </w:r>
            <w:r>
              <w:rPr>
                <w:rFonts w:eastAsiaTheme="minorEastAsia"/>
                <w:b/>
                <w:sz w:val="24"/>
                <w:lang w:eastAsia="zh-CN"/>
              </w:rPr>
              <w:t xml:space="preserve"> - 35 часов 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В бюро находок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F7153A" w:rsidRDefault="00F7153A" w:rsidP="002124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7153A">
              <w:rPr>
                <w:rFonts w:eastAsiaTheme="minorHAnsi"/>
                <w:b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Расширенное чтение: (История) Играя в прошлое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sz w:val="24"/>
                <w:szCs w:val="24"/>
              </w:rPr>
              <w:t>№7 по теме: «Вчера, сегодня, завтра»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>Домашнее чтение Эпизод 7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212417" w:rsidP="009839D1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Мод</w:t>
            </w:r>
            <w:r w:rsidR="009839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уль 8 - Правила и инструкции (9часов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Таковы правила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А давай …?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Правила и инструкции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</w:t>
            </w: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 Вершины мира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Московский зоопарк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Заказ билетов в театр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Рас</w:t>
            </w:r>
            <w:r w:rsidR="009839D1">
              <w:rPr>
                <w:rFonts w:eastAsiaTheme="minorHAnsi"/>
                <w:sz w:val="24"/>
                <w:szCs w:val="24"/>
                <w:lang w:eastAsia="en-US"/>
              </w:rPr>
              <w:t xml:space="preserve">ширенное чтение: (Социология) 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Чисто ли в твоем микрорайоне?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Тест </w:t>
            </w:r>
            <w:r w:rsidRPr="00A4182B">
              <w:rPr>
                <w:b/>
                <w:sz w:val="24"/>
                <w:szCs w:val="24"/>
              </w:rPr>
              <w:t>№8</w:t>
            </w:r>
            <w:r w:rsidRPr="00A4182B">
              <w:rPr>
                <w:sz w:val="24"/>
                <w:szCs w:val="24"/>
              </w:rPr>
              <w:t xml:space="preserve"> по теме: «Правила и инструкции»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212417" w:rsidP="00F71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Модуль 9 -Еда </w:t>
            </w:r>
            <w:r w:rsidR="009839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 прохладительные напитки (11 часов</w:t>
            </w:r>
            <w:r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>Домашнее чтение Эпизод 8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F7153A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153A">
              <w:rPr>
                <w:rFonts w:eastAsiaTheme="minorHAnsi"/>
                <w:i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Еда и напитки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Что в</w:t>
            </w:r>
            <w:r w:rsidR="00C777F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меню?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Давай готовить!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F7153A" w:rsidRDefault="00F7153A" w:rsidP="002124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7153A">
              <w:rPr>
                <w:rFonts w:eastAsiaTheme="minorHAnsi"/>
                <w:b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культуры. Кафе и закусочные в Великобритании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Грибы. Любимое блюдо русской кухни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Заказ столика в ресторане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Расширенное чтение: (Технология питания) Кулинария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b/>
                <w:sz w:val="24"/>
                <w:szCs w:val="24"/>
                <w:lang w:eastAsia="en-US"/>
              </w:rPr>
              <w:t>Тест №9</w:t>
            </w:r>
            <w:r w:rsidRPr="00A4182B">
              <w:rPr>
                <w:sz w:val="24"/>
                <w:szCs w:val="24"/>
              </w:rPr>
              <w:t>«Еда и напитки»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>Домашнее чтение Эпизод 9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9747" w:type="dxa"/>
            <w:gridSpan w:val="5"/>
          </w:tcPr>
          <w:p w:rsidR="00212417" w:rsidRPr="00A4182B" w:rsidRDefault="009839D1" w:rsidP="009839D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Модуль 10 -Каникулы (10 часов</w:t>
            </w:r>
            <w:r w:rsidR="00212417" w:rsidRPr="00A4182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</w:p>
        </w:tc>
        <w:bookmarkStart w:id="0" w:name="_GoBack"/>
        <w:bookmarkEnd w:id="0"/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Планы на каникулы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Какая погода</w:t>
            </w:r>
            <w:r w:rsidRPr="00A4182B">
              <w:rPr>
                <w:rFonts w:eastAsiaTheme="minorHAnsi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Выходные с удовольствием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Уголок культуры. В Эдинбург на каникулы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F7153A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Сочи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3C68AB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Бронирование номера в гостинице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3C68AB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sz w:val="24"/>
                <w:szCs w:val="24"/>
              </w:rPr>
            </w:pPr>
            <w:r w:rsidRPr="00A4182B">
              <w:rPr>
                <w:sz w:val="24"/>
                <w:szCs w:val="24"/>
              </w:rPr>
              <w:t>Расширенное чтение: (География) Пляжи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3C68AB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Подготовка к тесту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3C68AB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Тест 10. итоговый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3C68AB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417" w:rsidRPr="00A4182B" w:rsidTr="00212417">
        <w:tc>
          <w:tcPr>
            <w:tcW w:w="568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</w:tcPr>
          <w:p w:rsidR="00212417" w:rsidRPr="00A4182B" w:rsidRDefault="00212417" w:rsidP="0021241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i/>
                <w:sz w:val="24"/>
                <w:szCs w:val="24"/>
                <w:lang w:eastAsia="en-US"/>
              </w:rPr>
              <w:t>Домашнее чтение Эпизод 10</w:t>
            </w:r>
          </w:p>
        </w:tc>
        <w:tc>
          <w:tcPr>
            <w:tcW w:w="950" w:type="dxa"/>
          </w:tcPr>
          <w:p w:rsidR="00212417" w:rsidRPr="00A4182B" w:rsidRDefault="00212417" w:rsidP="0021241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18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212417" w:rsidRPr="00A4182B" w:rsidRDefault="003C68AB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816" w:type="dxa"/>
          </w:tcPr>
          <w:p w:rsidR="00212417" w:rsidRPr="00A4182B" w:rsidRDefault="00212417" w:rsidP="002124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C68AB" w:rsidRPr="0027778C" w:rsidTr="004F37D8">
        <w:tc>
          <w:tcPr>
            <w:tcW w:w="568" w:type="dxa"/>
          </w:tcPr>
          <w:p w:rsidR="003C68AB" w:rsidRPr="0027778C" w:rsidRDefault="003C68AB" w:rsidP="002124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3C68AB" w:rsidRPr="0027778C" w:rsidRDefault="003C68AB" w:rsidP="00212417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27778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800" w:type="dxa"/>
            <w:gridSpan w:val="3"/>
          </w:tcPr>
          <w:p w:rsidR="003C68AB" w:rsidRPr="0027778C" w:rsidRDefault="003C68AB" w:rsidP="003C68AB">
            <w:pPr>
              <w:ind w:firstLine="28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7778C">
              <w:rPr>
                <w:rFonts w:eastAsiaTheme="minorHAnsi"/>
                <w:b/>
                <w:sz w:val="24"/>
                <w:szCs w:val="24"/>
                <w:lang w:eastAsia="en-US"/>
              </w:rPr>
              <w:t>99</w:t>
            </w:r>
          </w:p>
        </w:tc>
      </w:tr>
    </w:tbl>
    <w:p w:rsidR="00212417" w:rsidRDefault="00212417" w:rsidP="00A75D18"/>
    <w:sectPr w:rsidR="00212417" w:rsidSect="00212417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C3B"/>
    <w:multiLevelType w:val="hybridMultilevel"/>
    <w:tmpl w:val="9622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16C3"/>
    <w:multiLevelType w:val="hybridMultilevel"/>
    <w:tmpl w:val="72E6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BD"/>
    <w:multiLevelType w:val="hybridMultilevel"/>
    <w:tmpl w:val="5020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02B0F"/>
    <w:multiLevelType w:val="hybridMultilevel"/>
    <w:tmpl w:val="10B6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F763F"/>
    <w:multiLevelType w:val="hybridMultilevel"/>
    <w:tmpl w:val="2ACA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60432"/>
    <w:multiLevelType w:val="hybridMultilevel"/>
    <w:tmpl w:val="53BA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517"/>
    <w:multiLevelType w:val="hybridMultilevel"/>
    <w:tmpl w:val="D3FA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A0C15"/>
    <w:multiLevelType w:val="hybridMultilevel"/>
    <w:tmpl w:val="48B4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DEA"/>
    <w:rsid w:val="00014AFF"/>
    <w:rsid w:val="00065A8F"/>
    <w:rsid w:val="00212417"/>
    <w:rsid w:val="00240FF5"/>
    <w:rsid w:val="0027778C"/>
    <w:rsid w:val="0031114D"/>
    <w:rsid w:val="00342138"/>
    <w:rsid w:val="00397312"/>
    <w:rsid w:val="003A0ED6"/>
    <w:rsid w:val="003C68AB"/>
    <w:rsid w:val="00445DEA"/>
    <w:rsid w:val="00450848"/>
    <w:rsid w:val="004D19CC"/>
    <w:rsid w:val="005B5F0D"/>
    <w:rsid w:val="00600922"/>
    <w:rsid w:val="00891155"/>
    <w:rsid w:val="008E67C0"/>
    <w:rsid w:val="00981539"/>
    <w:rsid w:val="009839D1"/>
    <w:rsid w:val="009E6B0D"/>
    <w:rsid w:val="00A4182B"/>
    <w:rsid w:val="00A75D18"/>
    <w:rsid w:val="00B378CB"/>
    <w:rsid w:val="00B83F30"/>
    <w:rsid w:val="00B85058"/>
    <w:rsid w:val="00C777F5"/>
    <w:rsid w:val="00CA1A61"/>
    <w:rsid w:val="00DB2574"/>
    <w:rsid w:val="00E27036"/>
    <w:rsid w:val="00EE2D6F"/>
    <w:rsid w:val="00EE42FA"/>
    <w:rsid w:val="00F301A4"/>
    <w:rsid w:val="00F7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EA"/>
    <w:pPr>
      <w:ind w:left="720"/>
      <w:contextualSpacing/>
    </w:pPr>
  </w:style>
  <w:style w:type="paragraph" w:styleId="a4">
    <w:name w:val="No Spacing"/>
    <w:uiPriority w:val="1"/>
    <w:qFormat/>
    <w:rsid w:val="00445DE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12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dcterms:created xsi:type="dcterms:W3CDTF">2019-08-19T12:16:00Z</dcterms:created>
  <dcterms:modified xsi:type="dcterms:W3CDTF">2020-11-24T16:36:00Z</dcterms:modified>
</cp:coreProperties>
</file>